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14464" w14:textId="77777777" w:rsidR="007B4FAF" w:rsidRDefault="007B4FAF" w:rsidP="007B4FAF">
      <w:pPr>
        <w:spacing w:line="276" w:lineRule="auto"/>
        <w:rPr>
          <w:bCs/>
          <w:color w:val="000000"/>
          <w:w w:val="0"/>
          <w:sz w:val="24"/>
        </w:rPr>
      </w:pPr>
    </w:p>
    <w:p w14:paraId="76055F97" w14:textId="77777777" w:rsidR="00525520" w:rsidRPr="004E5319" w:rsidRDefault="00525520" w:rsidP="00525520">
      <w:pPr>
        <w:spacing w:line="276" w:lineRule="auto"/>
        <w:jc w:val="center"/>
        <w:rPr>
          <w:bCs/>
          <w:color w:val="000000"/>
          <w:w w:val="0"/>
          <w:sz w:val="24"/>
        </w:rPr>
      </w:pPr>
      <w:r w:rsidRPr="0030038B">
        <w:rPr>
          <w:bCs/>
          <w:color w:val="000000"/>
          <w:w w:val="0"/>
          <w:sz w:val="24"/>
        </w:rPr>
        <w:t>Муниципальное бюджетное общеобразовательное учреждение "Чернышевская средняя общеобразовательная школа имени М.Н.Скрементова Высокогорского муниципального района Республики Татарстан"</w:t>
      </w:r>
    </w:p>
    <w:p w14:paraId="4731270E" w14:textId="77777777" w:rsidR="00525520" w:rsidRDefault="00525520" w:rsidP="00525520">
      <w:pPr>
        <w:spacing w:line="276" w:lineRule="auto"/>
        <w:rPr>
          <w:bCs/>
          <w:color w:val="000000"/>
          <w:w w:val="0"/>
          <w:sz w:val="24"/>
        </w:rPr>
      </w:pPr>
    </w:p>
    <w:p w14:paraId="43B42006" w14:textId="77777777" w:rsidR="00525520" w:rsidRDefault="00525520" w:rsidP="00525520">
      <w:pPr>
        <w:spacing w:line="276" w:lineRule="auto"/>
        <w:rPr>
          <w:bCs/>
          <w:noProof/>
          <w:color w:val="000000"/>
          <w:w w:val="1"/>
          <w:sz w:val="24"/>
        </w:rPr>
      </w:pPr>
    </w:p>
    <w:p w14:paraId="703D5B25" w14:textId="77777777" w:rsidR="00525520" w:rsidRDefault="00525520" w:rsidP="00525520">
      <w:pPr>
        <w:spacing w:line="276" w:lineRule="auto"/>
        <w:rPr>
          <w:bCs/>
          <w:noProof/>
          <w:color w:val="000000"/>
          <w:w w:val="1"/>
          <w:sz w:val="24"/>
        </w:rPr>
      </w:pPr>
    </w:p>
    <w:p w14:paraId="78899687" w14:textId="2B88F297" w:rsidR="007B4FAF" w:rsidRDefault="00525520" w:rsidP="007B4FAF">
      <w:pPr>
        <w:spacing w:line="276" w:lineRule="auto"/>
        <w:rPr>
          <w:bCs/>
          <w:color w:val="000000"/>
          <w:w w:val="1"/>
          <w:sz w:val="24"/>
        </w:rPr>
      </w:pPr>
      <w:r>
        <w:rPr>
          <w:bCs/>
          <w:noProof/>
          <w:color w:val="000000"/>
          <w:w w:val="1"/>
          <w:sz w:val="24"/>
        </w:rPr>
        <w:drawing>
          <wp:inline distT="0" distB="0" distL="0" distR="0" wp14:anchorId="3FCF564F" wp14:editId="102EEB2B">
            <wp:extent cx="5935980" cy="13944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0AFF4" w14:textId="77777777"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</w:p>
    <w:p w14:paraId="054B07AC" w14:textId="77777777"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</w:p>
    <w:p w14:paraId="2A7217C5" w14:textId="77777777" w:rsidR="007B4FAF" w:rsidRDefault="007B4FAF" w:rsidP="007B4FAF">
      <w:pPr>
        <w:spacing w:line="276" w:lineRule="auto"/>
        <w:jc w:val="center"/>
        <w:rPr>
          <w:bCs/>
          <w:color w:val="000000"/>
          <w:w w:val="1"/>
          <w:sz w:val="24"/>
        </w:rPr>
      </w:pPr>
    </w:p>
    <w:p w14:paraId="7606A293" w14:textId="77777777" w:rsidR="007B4FAF" w:rsidRDefault="007B4FAF" w:rsidP="007B4FAF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r>
        <w:rPr>
          <w:b/>
          <w:color w:val="000000"/>
          <w:w w:val="0"/>
          <w:sz w:val="40"/>
          <w:szCs w:val="40"/>
        </w:rPr>
        <w:t xml:space="preserve">АНИЯ </w:t>
      </w:r>
    </w:p>
    <w:p w14:paraId="7797E293" w14:textId="77777777" w:rsidR="007B4FAF" w:rsidRDefault="007B4FAF" w:rsidP="007B4FAF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10-11 классов</w:t>
      </w:r>
    </w:p>
    <w:p w14:paraId="18DC274D" w14:textId="77777777" w:rsidR="007B4FAF" w:rsidRDefault="007B4FAF" w:rsidP="007B4FAF">
      <w:pPr>
        <w:spacing w:line="276" w:lineRule="auto"/>
        <w:rPr>
          <w:b/>
          <w:color w:val="000000"/>
          <w:w w:val="1"/>
          <w:sz w:val="40"/>
          <w:szCs w:val="40"/>
        </w:rPr>
      </w:pPr>
    </w:p>
    <w:p w14:paraId="50DC7F3A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609AE23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C6A34EE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17D5B7E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12B99C2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0B68F07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699E5E5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91560AD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42AA88F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3915C61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A91B453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2BFD21B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3EC3CAF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8E0EE7A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8297D2F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AB45D20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465616E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0577368" w14:textId="6237DBA1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д.Чернышевка, 202</w:t>
      </w:r>
      <w:r w:rsidR="006E50CF">
        <w:rPr>
          <w:b/>
          <w:bCs/>
          <w:color w:val="000000"/>
          <w:sz w:val="28"/>
          <w:szCs w:val="28"/>
        </w:rPr>
        <w:t>5</w:t>
      </w:r>
    </w:p>
    <w:p w14:paraId="34F48444" w14:textId="77777777" w:rsidR="006E50CF" w:rsidRDefault="006E50C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0FC283B" w14:textId="77777777" w:rsidR="006E50CF" w:rsidRDefault="006E50C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A140E0F" w14:textId="77777777" w:rsidR="009114DD" w:rsidRDefault="009114DD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5F32A5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782AE1">
        <w:rPr>
          <w:b/>
          <w:color w:val="000000"/>
          <w:sz w:val="28"/>
          <w:szCs w:val="28"/>
        </w:rPr>
        <w:t>РАЗДЕЛ 1. ЦЕЛЕВОЙ.</w:t>
      </w:r>
    </w:p>
    <w:p w14:paraId="41EE122E" w14:textId="77777777" w:rsidR="00525520" w:rsidRPr="002A72AA" w:rsidRDefault="00525520" w:rsidP="00525520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bookmarkStart w:id="1" w:name="_heading=h.30j0zll" w:colFirst="0" w:colLast="0"/>
      <w:bookmarkEnd w:id="1"/>
      <w:r w:rsidRPr="002A72AA">
        <w:rPr>
          <w:color w:val="000000"/>
          <w:sz w:val="28"/>
          <w:szCs w:val="28"/>
        </w:rPr>
        <w:t>Содержание    воспитания    обучающихся в МБОУ «Чернышевская СОШ</w:t>
      </w:r>
      <w:r>
        <w:rPr>
          <w:color w:val="000000"/>
          <w:sz w:val="28"/>
          <w:szCs w:val="28"/>
        </w:rPr>
        <w:t xml:space="preserve"> им. М. Н. Скрементова</w:t>
      </w:r>
      <w:r w:rsidRPr="002A72AA">
        <w:rPr>
          <w:color w:val="000000"/>
          <w:sz w:val="28"/>
          <w:szCs w:val="28"/>
        </w:rPr>
        <w:t>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37A2FCC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2C8E333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1.1. Цель и задач</w:t>
      </w:r>
      <w:r w:rsidRPr="00782AE1">
        <w:rPr>
          <w:b/>
          <w:sz w:val="28"/>
          <w:szCs w:val="28"/>
        </w:rPr>
        <w:t>и</w:t>
      </w:r>
      <w:r w:rsidRPr="00782AE1">
        <w:rPr>
          <w:b/>
          <w:color w:val="000000"/>
          <w:sz w:val="28"/>
          <w:szCs w:val="28"/>
        </w:rPr>
        <w:t xml:space="preserve"> воспитания обучающихся.</w:t>
      </w:r>
    </w:p>
    <w:p w14:paraId="6FC0BAC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sz w:val="28"/>
          <w:szCs w:val="28"/>
        </w:rPr>
      </w:pPr>
      <w:r w:rsidRPr="00782AE1">
        <w:rPr>
          <w:b/>
          <w:sz w:val="28"/>
          <w:szCs w:val="28"/>
        </w:rPr>
        <w:t>Цель воспитания:</w:t>
      </w:r>
    </w:p>
    <w:p w14:paraId="4FCA0DF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Цель воспитания обучающихся на уровне СОО: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14:paraId="15863A43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Задачи воспитания</w:t>
      </w:r>
      <w:r w:rsidRPr="00782AE1">
        <w:rPr>
          <w:color w:val="000000"/>
          <w:sz w:val="28"/>
          <w:szCs w:val="28"/>
        </w:rPr>
        <w:t xml:space="preserve">: </w:t>
      </w:r>
    </w:p>
    <w:p w14:paraId="5975D00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17BAF636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7A8442A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3EFD834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СОО. </w:t>
      </w:r>
    </w:p>
    <w:p w14:paraId="1EA29583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14:paraId="5E4E7E1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0447CE0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14:paraId="51B70F86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ab/>
        <w:t>готовность обучающихся к саморазвитию, самостоятельности и личностному самоопределению;</w:t>
      </w:r>
      <w:r w:rsidRPr="00782AE1">
        <w:rPr>
          <w:color w:val="000000"/>
          <w:sz w:val="28"/>
          <w:szCs w:val="28"/>
        </w:rPr>
        <w:tab/>
      </w:r>
    </w:p>
    <w:p w14:paraId="76DB57A0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57BD8E0F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1DFFB5E2" w14:textId="6379D050" w:rsidR="00AD7808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</w:t>
      </w:r>
      <w:r w:rsidR="006E50CF">
        <w:rPr>
          <w:color w:val="000000"/>
          <w:sz w:val="28"/>
          <w:szCs w:val="28"/>
        </w:rPr>
        <w:t>;</w:t>
      </w:r>
    </w:p>
    <w:p w14:paraId="5F5AF8FD" w14:textId="18725F7F" w:rsidR="006E50CF" w:rsidRPr="00782AE1" w:rsidRDefault="006E50C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формирование у учащихся устойчивых принципов здорового образа жизни, в том числе неприятие употребления алкогольной продукции, табакокурения, употребления ПАВ.</w:t>
      </w:r>
    </w:p>
    <w:p w14:paraId="75F1702C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1.2. </w:t>
      </w:r>
      <w:r w:rsidR="00CB3164" w:rsidRPr="00782AE1">
        <w:rPr>
          <w:b/>
          <w:color w:val="000000"/>
          <w:sz w:val="28"/>
          <w:szCs w:val="28"/>
        </w:rPr>
        <w:t>Направления воспитания.</w:t>
      </w:r>
    </w:p>
    <w:p w14:paraId="4A69365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415709F7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гражданского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4326187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патриотического воспитания</w:t>
      </w:r>
      <w:r w:rsidRPr="00782AE1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784FE2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духовно-нравственного воспитания</w:t>
      </w:r>
      <w:r w:rsidRPr="00782AE1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417A44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эстетического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0A05AD1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физического воспитания</w:t>
      </w:r>
      <w:r w:rsidRPr="00782AE1">
        <w:rPr>
          <w:color w:val="000000"/>
          <w:sz w:val="28"/>
          <w:szCs w:val="28"/>
        </w:rP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</w:t>
      </w:r>
      <w:r w:rsidRPr="00782AE1">
        <w:rPr>
          <w:color w:val="000000"/>
          <w:sz w:val="28"/>
          <w:szCs w:val="28"/>
        </w:rPr>
        <w:lastRenderedPageBreak/>
        <w:t>навыков безопасного поведения в природной и социальной среде, чрезвычайных ситуациях.</w:t>
      </w:r>
    </w:p>
    <w:p w14:paraId="16CDB31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трудового воспитания</w:t>
      </w:r>
      <w:r w:rsidRPr="00782AE1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C5BE5C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экологического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C8BB3A7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ценности научного познания</w:t>
      </w:r>
      <w:r w:rsidRPr="00782AE1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677E0EA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 w:rsidRPr="00782AE1">
        <w:rPr>
          <w:b/>
          <w:color w:val="000000"/>
          <w:sz w:val="28"/>
          <w:szCs w:val="28"/>
        </w:rPr>
        <w:t xml:space="preserve">1.3. </w:t>
      </w:r>
      <w:r w:rsidR="00CB3164" w:rsidRPr="00782AE1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2FFC4348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Требования к личностным результатам освоения обучающимися ООП СОО установлены ФГОС СОО.</w:t>
      </w:r>
    </w:p>
    <w:p w14:paraId="7BADE590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94CBF4B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14:paraId="7053955B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Гражданское воспитание:</w:t>
      </w:r>
    </w:p>
    <w:p w14:paraId="5195C097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3" w:name="bookmark=id.3znysh7" w:colFirst="0" w:colLast="0"/>
      <w:bookmarkEnd w:id="3"/>
      <w:r w:rsidRPr="00782AE1"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790A367F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4" w:name="bookmark=id.2et92p0" w:colFirst="0" w:colLast="0"/>
      <w:bookmarkEnd w:id="4"/>
      <w:r w:rsidRPr="00782AE1"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17D99795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5" w:name="bookmark=id.tyjcwt" w:colFirst="0" w:colLast="0"/>
      <w:bookmarkEnd w:id="5"/>
      <w:r w:rsidRPr="00782AE1"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1198E2E8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6" w:name="bookmark=id.3dy6vkm" w:colFirst="0" w:colLast="0"/>
      <w:bookmarkEnd w:id="6"/>
      <w:r w:rsidRPr="00782AE1"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3145A577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7" w:name="bookmark=id.1t3h5sf" w:colFirst="0" w:colLast="0"/>
      <w:bookmarkEnd w:id="7"/>
      <w:r w:rsidRPr="00782AE1"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57E98F22" w14:textId="77777777"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8" w:name="bookmark=id.4d34og8" w:colFirst="0" w:colLast="0"/>
      <w:bookmarkEnd w:id="8"/>
      <w:r w:rsidRPr="00782AE1">
        <w:rPr>
          <w:color w:val="000000"/>
          <w:sz w:val="28"/>
          <w:szCs w:val="28"/>
        </w:rPr>
        <w:lastRenderedPageBreak/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14:paraId="36250171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9" w:name="bookmark=id.2s8eyo1" w:colFirst="0" w:colLast="0"/>
      <w:bookmarkEnd w:id="9"/>
      <w:r w:rsidRPr="00782AE1">
        <w:rPr>
          <w:b/>
          <w:color w:val="000000"/>
          <w:sz w:val="28"/>
          <w:szCs w:val="28"/>
        </w:rPr>
        <w:t>Патриотическое воспитание:</w:t>
      </w:r>
    </w:p>
    <w:p w14:paraId="44B509B8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0" w:name="bookmark=id.17dp8vu" w:colFirst="0" w:colLast="0"/>
      <w:bookmarkEnd w:id="10"/>
      <w:r w:rsidRPr="00782AE1"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70429E20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1" w:name="bookmark=id.3rdcrjn" w:colFirst="0" w:colLast="0"/>
      <w:bookmarkEnd w:id="11"/>
      <w:r w:rsidRPr="00782AE1"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46B91A00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2" w:name="bookmark=id.26in1rg" w:colFirst="0" w:colLast="0"/>
      <w:bookmarkEnd w:id="12"/>
      <w:r w:rsidRPr="00782AE1"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14:paraId="46274CE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3" w:name="bookmark=id.lnxbz9" w:colFirst="0" w:colLast="0"/>
      <w:bookmarkEnd w:id="13"/>
      <w:r w:rsidRPr="00782AE1"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6CBD86F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14" w:name="bookmark=id.35nkun2" w:colFirst="0" w:colLast="0"/>
      <w:bookmarkEnd w:id="14"/>
      <w:r w:rsidRPr="00782AE1">
        <w:rPr>
          <w:b/>
          <w:color w:val="000000"/>
          <w:sz w:val="28"/>
          <w:szCs w:val="28"/>
        </w:rPr>
        <w:t>Духовно-нравственное воспитание:</w:t>
      </w:r>
    </w:p>
    <w:p w14:paraId="3DEF9E2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5" w:name="bookmark=id.1ksv4uv" w:colFirst="0" w:colLast="0"/>
      <w:bookmarkEnd w:id="15"/>
      <w:r w:rsidRPr="00782AE1">
        <w:rPr>
          <w:color w:val="000000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14:paraId="2C9311B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6" w:name="bookmark=id.44sinio" w:colFirst="0" w:colLast="0"/>
      <w:bookmarkEnd w:id="16"/>
      <w:r w:rsidRPr="00782AE1"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211B6144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7" w:name="bookmark=id.2jxsxqh" w:colFirst="0" w:colLast="0"/>
      <w:bookmarkEnd w:id="17"/>
      <w:r w:rsidRPr="00782AE1"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14:paraId="326F21A1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8" w:name="bookmark=id.z337ya" w:colFirst="0" w:colLast="0"/>
      <w:bookmarkEnd w:id="18"/>
      <w:r w:rsidRPr="00782AE1"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6C69F29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9" w:name="bookmark=id.3j2qqm3" w:colFirst="0" w:colLast="0"/>
      <w:bookmarkEnd w:id="19"/>
      <w:r w:rsidRPr="00782AE1"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378D0B56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0" w:name="bookmark=id.1y810tw" w:colFirst="0" w:colLast="0"/>
      <w:bookmarkEnd w:id="20"/>
      <w:r w:rsidRPr="00782AE1"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38F8B2CA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21" w:name="bookmark=id.4i7ojhp" w:colFirst="0" w:colLast="0"/>
      <w:bookmarkEnd w:id="21"/>
      <w:r w:rsidRPr="00782AE1">
        <w:rPr>
          <w:b/>
          <w:color w:val="000000"/>
          <w:sz w:val="28"/>
          <w:szCs w:val="28"/>
        </w:rPr>
        <w:t>Эстетическое воспитание:</w:t>
      </w:r>
    </w:p>
    <w:p w14:paraId="37EFD35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2" w:name="bookmark=id.2xcytpi" w:colFirst="0" w:colLast="0"/>
      <w:bookmarkEnd w:id="22"/>
      <w:r w:rsidRPr="00782AE1"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068B6FEC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3" w:name="bookmark=id.1ci93xb" w:colFirst="0" w:colLast="0"/>
      <w:bookmarkEnd w:id="23"/>
      <w:r w:rsidRPr="00782AE1">
        <w:rPr>
          <w:color w:val="000000"/>
          <w:sz w:val="28"/>
          <w:szCs w:val="28"/>
        </w:rPr>
        <w:lastRenderedPageBreak/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2E5176DE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4" w:name="bookmark=id.3whwml4" w:colFirst="0" w:colLast="0"/>
      <w:bookmarkEnd w:id="24"/>
      <w:r w:rsidRPr="00782AE1"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0649FD1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5" w:name="bookmark=id.2bn6wsx" w:colFirst="0" w:colLast="0"/>
      <w:bookmarkEnd w:id="25"/>
      <w:r w:rsidRPr="00782AE1"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5F7F180C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26" w:name="bookmark=id.qsh70q" w:colFirst="0" w:colLast="0"/>
      <w:bookmarkEnd w:id="26"/>
      <w:r w:rsidRPr="00782AE1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29CA6325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7" w:name="bookmark=id.3as4poj" w:colFirst="0" w:colLast="0"/>
      <w:bookmarkEnd w:id="27"/>
      <w:r w:rsidRPr="00782AE1"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544A53AA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8" w:name="bookmark=id.1pxezwc" w:colFirst="0" w:colLast="0"/>
      <w:bookmarkEnd w:id="28"/>
      <w:r w:rsidRPr="00782AE1"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427876B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9" w:name="bookmark=id.49x2ik5" w:colFirst="0" w:colLast="0"/>
      <w:bookmarkEnd w:id="29"/>
      <w:r w:rsidRPr="00782AE1"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14:paraId="226E97F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0" w:name="bookmark=id.2p2csry" w:colFirst="0" w:colLast="0"/>
      <w:bookmarkEnd w:id="30"/>
      <w:r w:rsidRPr="00782AE1"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07C941B1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1" w:name="bookmark=id.147n2zr" w:colFirst="0" w:colLast="0"/>
      <w:bookmarkEnd w:id="31"/>
      <w:r w:rsidRPr="00782AE1"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4EE9DE0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2" w:name="bookmark=id.3o7alnk" w:colFirst="0" w:colLast="0"/>
      <w:bookmarkEnd w:id="32"/>
      <w:r w:rsidRPr="00782AE1"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CF8356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33" w:name="bookmark=id.23ckvvd" w:colFirst="0" w:colLast="0"/>
      <w:bookmarkEnd w:id="33"/>
      <w:r w:rsidRPr="00782AE1">
        <w:rPr>
          <w:b/>
          <w:color w:val="000000"/>
          <w:sz w:val="28"/>
          <w:szCs w:val="28"/>
        </w:rPr>
        <w:t>Трудовое воспитание:</w:t>
      </w:r>
    </w:p>
    <w:p w14:paraId="5926398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4" w:name="bookmark=id.ihv636" w:colFirst="0" w:colLast="0"/>
      <w:bookmarkEnd w:id="34"/>
      <w:r w:rsidRPr="00782AE1"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2A79494F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5" w:name="bookmark=id.32hioqz" w:colFirst="0" w:colLast="0"/>
      <w:bookmarkEnd w:id="35"/>
      <w:r w:rsidRPr="00782AE1"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14:paraId="09FE12B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6" w:name="bookmark=id.1hmsyys" w:colFirst="0" w:colLast="0"/>
      <w:bookmarkEnd w:id="36"/>
      <w:r w:rsidRPr="00782AE1"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14:paraId="73201CF0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7" w:name="bookmark=id.41mghml" w:colFirst="0" w:colLast="0"/>
      <w:bookmarkEnd w:id="37"/>
      <w:r w:rsidRPr="00782AE1">
        <w:rPr>
          <w:color w:val="000000"/>
          <w:sz w:val="28"/>
          <w:szCs w:val="28"/>
        </w:rPr>
        <w:lastRenderedPageBreak/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32032111" w14:textId="77777777"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38" w:name="bookmark=id.2grqrue" w:colFirst="0" w:colLast="0"/>
      <w:bookmarkEnd w:id="38"/>
      <w:r w:rsidRPr="00782AE1">
        <w:rPr>
          <w:color w:val="00000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3D186902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9" w:name="bookmark=id.vx1227" w:colFirst="0" w:colLast="0"/>
      <w:bookmarkEnd w:id="39"/>
      <w:r w:rsidRPr="00782AE1"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14:paraId="6C8157C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40" w:name="bookmark=id.3fwokq0" w:colFirst="0" w:colLast="0"/>
      <w:bookmarkEnd w:id="40"/>
      <w:r w:rsidRPr="00782AE1">
        <w:rPr>
          <w:b/>
          <w:color w:val="000000"/>
          <w:sz w:val="28"/>
          <w:szCs w:val="28"/>
        </w:rPr>
        <w:t>Экологическое воспитание:</w:t>
      </w:r>
    </w:p>
    <w:p w14:paraId="39115645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1" w:name="bookmark=id.1v1yuxt" w:colFirst="0" w:colLast="0"/>
      <w:bookmarkEnd w:id="41"/>
      <w:r w:rsidRPr="00782AE1"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69275AF9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2" w:name="bookmark=id.4f1mdlm" w:colFirst="0" w:colLast="0"/>
      <w:bookmarkEnd w:id="42"/>
      <w:r w:rsidRPr="00782AE1"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14:paraId="25D9EE5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3" w:name="bookmark=id.2u6wntf" w:colFirst="0" w:colLast="0"/>
      <w:bookmarkEnd w:id="43"/>
      <w:r w:rsidRPr="00782AE1"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3499E21D" w14:textId="77777777"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44" w:name="bookmark=id.19c6y18" w:colFirst="0" w:colLast="0"/>
      <w:bookmarkEnd w:id="44"/>
      <w:r w:rsidRPr="00782AE1"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0E84503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45" w:name="bookmark=id.3tbugp1" w:colFirst="0" w:colLast="0"/>
      <w:bookmarkEnd w:id="45"/>
      <w:r w:rsidRPr="00782AE1">
        <w:rPr>
          <w:b/>
          <w:color w:val="000000"/>
          <w:sz w:val="28"/>
          <w:szCs w:val="28"/>
        </w:rPr>
        <w:t>Ценности научного познания:</w:t>
      </w:r>
    </w:p>
    <w:p w14:paraId="050569F5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6" w:name="bookmark=id.28h4qwu" w:colFirst="0" w:colLast="0"/>
      <w:bookmarkEnd w:id="46"/>
      <w:r w:rsidRPr="00782AE1"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14:paraId="3BBE7CAC" w14:textId="77777777"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r w:rsidRPr="00782AE1"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15C1B3D2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r w:rsidRPr="00782AE1"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431C30E4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r w:rsidRPr="00782AE1"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2B8C7E1C" w14:textId="77777777"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C00000"/>
          <w:sz w:val="28"/>
          <w:szCs w:val="28"/>
        </w:rPr>
      </w:pPr>
    </w:p>
    <w:p w14:paraId="47CEC57F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1132"/>
        <w:jc w:val="center"/>
        <w:rPr>
          <w:b/>
          <w:color w:val="000000"/>
          <w:sz w:val="28"/>
          <w:szCs w:val="28"/>
        </w:rPr>
      </w:pPr>
      <w:bookmarkStart w:id="50" w:name="_heading=h.46r0co2" w:colFirst="0" w:colLast="0"/>
      <w:bookmarkEnd w:id="50"/>
      <w:r w:rsidRPr="00782AE1">
        <w:rPr>
          <w:b/>
          <w:color w:val="000000"/>
          <w:sz w:val="28"/>
          <w:szCs w:val="28"/>
        </w:rPr>
        <w:t>РАЗДЕЛ 2. СОДЕРЖАТЕЛЬНЫЙ.</w:t>
      </w:r>
    </w:p>
    <w:p w14:paraId="627B845B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  <w:tab w:val="left" w:pos="1560"/>
        </w:tabs>
        <w:ind w:left="644"/>
        <w:jc w:val="both"/>
        <w:rPr>
          <w:b/>
          <w:color w:val="000000"/>
          <w:sz w:val="28"/>
          <w:szCs w:val="28"/>
        </w:rPr>
      </w:pPr>
      <w:bookmarkStart w:id="51" w:name="_heading=h.2lwamvv" w:colFirst="0" w:colLast="0"/>
      <w:bookmarkEnd w:id="51"/>
      <w:r w:rsidRPr="00782AE1">
        <w:rPr>
          <w:b/>
          <w:color w:val="000000"/>
          <w:sz w:val="28"/>
          <w:szCs w:val="28"/>
        </w:rPr>
        <w:t xml:space="preserve">2.1. </w:t>
      </w:r>
      <w:r w:rsidR="00CB3164" w:rsidRPr="00782AE1">
        <w:rPr>
          <w:b/>
          <w:color w:val="000000"/>
          <w:sz w:val="28"/>
          <w:szCs w:val="28"/>
        </w:rPr>
        <w:t>Уклад Школы.</w:t>
      </w:r>
    </w:p>
    <w:p w14:paraId="3791947D" w14:textId="77FDE57C" w:rsidR="00CB3164" w:rsidRPr="00782AE1" w:rsidRDefault="00CB3164" w:rsidP="00782AE1">
      <w:pPr>
        <w:pStyle w:val="a4"/>
        <w:ind w:right="-1" w:firstLine="716"/>
      </w:pPr>
      <w:bookmarkStart w:id="52" w:name="_heading=h.3l18frh" w:colFirst="0" w:colLast="0"/>
      <w:bookmarkEnd w:id="52"/>
      <w:r w:rsidRPr="00782AE1">
        <w:t>Муниципальное бюджетное общеобразовательное учреждение «Чернышевская  средняя общеобразовательная школа</w:t>
      </w:r>
      <w:r w:rsidR="00525520">
        <w:t xml:space="preserve"> имени Михаила Никифоровича Скрементова</w:t>
      </w:r>
      <w:r w:rsidRPr="00782AE1">
        <w:t xml:space="preserve"> Высокогорского муниципального района Республики Татарстан» расположено по адресу: Республика Татарстан, Высокогорский район, д. Чернышевка, ул. Школьная, д. 1А.  Школа расположена в 30 км от Казани и в 5 км от районного центра. Рядом с д. Чернышевка  протекает река Казанка, расположена система озёр. В школе </w:t>
      </w:r>
      <w:r w:rsidRPr="00782AE1">
        <w:lastRenderedPageBreak/>
        <w:t>получают образование дети из трех деревень и сел: Чернышевка, Каймары, Тимофеевка.   Транспортные</w:t>
      </w:r>
      <w:r w:rsidRPr="00782AE1">
        <w:rPr>
          <w:spacing w:val="1"/>
        </w:rPr>
        <w:t xml:space="preserve"> </w:t>
      </w:r>
      <w:r w:rsidRPr="00782AE1">
        <w:t>подъезды</w:t>
      </w:r>
      <w:r w:rsidRPr="00782AE1">
        <w:rPr>
          <w:spacing w:val="1"/>
        </w:rPr>
        <w:t xml:space="preserve"> </w:t>
      </w:r>
      <w:r w:rsidRPr="00782AE1">
        <w:t>к</w:t>
      </w:r>
      <w:r w:rsidRPr="00782AE1">
        <w:rPr>
          <w:spacing w:val="1"/>
        </w:rPr>
        <w:t xml:space="preserve"> </w:t>
      </w:r>
      <w:r w:rsidRPr="00782AE1">
        <w:t>школе</w:t>
      </w:r>
      <w:r w:rsidRPr="00782AE1">
        <w:rPr>
          <w:spacing w:val="1"/>
        </w:rPr>
        <w:t xml:space="preserve"> </w:t>
      </w:r>
      <w:r w:rsidRPr="00782AE1">
        <w:t>удобны</w:t>
      </w:r>
      <w:r w:rsidRPr="00782AE1">
        <w:rPr>
          <w:spacing w:val="1"/>
        </w:rPr>
        <w:t xml:space="preserve"> </w:t>
      </w:r>
      <w:r w:rsidRPr="00782AE1">
        <w:t>и</w:t>
      </w:r>
      <w:r w:rsidRPr="00782AE1">
        <w:rPr>
          <w:spacing w:val="1"/>
        </w:rPr>
        <w:t xml:space="preserve"> </w:t>
      </w:r>
      <w:r w:rsidRPr="00782AE1">
        <w:t>доступны</w:t>
      </w:r>
      <w:r w:rsidRPr="00782AE1">
        <w:rPr>
          <w:spacing w:val="1"/>
        </w:rPr>
        <w:t xml:space="preserve"> </w:t>
      </w:r>
      <w:r w:rsidRPr="00782AE1">
        <w:t>для</w:t>
      </w:r>
      <w:r w:rsidRPr="00782AE1">
        <w:rPr>
          <w:spacing w:val="1"/>
        </w:rPr>
        <w:t xml:space="preserve"> </w:t>
      </w:r>
      <w:r w:rsidRPr="00782AE1">
        <w:t>безопасного</w:t>
      </w:r>
      <w:r w:rsidRPr="00782AE1">
        <w:rPr>
          <w:spacing w:val="1"/>
        </w:rPr>
        <w:t xml:space="preserve"> </w:t>
      </w:r>
      <w:r w:rsidRPr="00782AE1">
        <w:t>перемещения</w:t>
      </w:r>
      <w:r w:rsidRPr="00782AE1">
        <w:rPr>
          <w:spacing w:val="1"/>
        </w:rPr>
        <w:t xml:space="preserve"> </w:t>
      </w:r>
      <w:r w:rsidRPr="00782AE1">
        <w:t>учащихся,</w:t>
      </w:r>
      <w:r w:rsidRPr="00782AE1">
        <w:rPr>
          <w:spacing w:val="2"/>
        </w:rPr>
        <w:t xml:space="preserve"> </w:t>
      </w:r>
      <w:r w:rsidRPr="00782AE1">
        <w:t>живущих</w:t>
      </w:r>
      <w:r w:rsidRPr="00782AE1">
        <w:rPr>
          <w:spacing w:val="2"/>
        </w:rPr>
        <w:t xml:space="preserve"> </w:t>
      </w:r>
      <w:r w:rsidRPr="00782AE1">
        <w:t>в</w:t>
      </w:r>
      <w:r w:rsidRPr="00782AE1">
        <w:rPr>
          <w:spacing w:val="2"/>
        </w:rPr>
        <w:t xml:space="preserve"> </w:t>
      </w:r>
      <w:r w:rsidRPr="00782AE1">
        <w:t>других</w:t>
      </w:r>
      <w:r w:rsidRPr="00782AE1">
        <w:rPr>
          <w:spacing w:val="-3"/>
        </w:rPr>
        <w:t xml:space="preserve"> </w:t>
      </w:r>
      <w:r w:rsidRPr="00782AE1">
        <w:t xml:space="preserve">селах. Подвоз детей к школе осуществляется родителями  и школьным автобусом.    </w:t>
      </w:r>
    </w:p>
    <w:p w14:paraId="66FA5BCB" w14:textId="77777777" w:rsidR="00CB3164" w:rsidRPr="00782AE1" w:rsidRDefault="00CB3164" w:rsidP="00782AE1">
      <w:pPr>
        <w:pStyle w:val="a4"/>
        <w:ind w:right="-1" w:firstLine="716"/>
        <w:rPr>
          <w:color w:val="000000"/>
        </w:rPr>
      </w:pPr>
      <w:r w:rsidRPr="00782AE1">
        <w:rPr>
          <w:i/>
          <w:color w:val="000000"/>
        </w:rPr>
        <w:t>Особенности</w:t>
      </w:r>
      <w:r w:rsidRPr="00782AE1">
        <w:rPr>
          <w:i/>
          <w:color w:val="000000"/>
          <w:spacing w:val="1"/>
        </w:rPr>
        <w:t xml:space="preserve"> </w:t>
      </w:r>
      <w:r w:rsidRPr="00782AE1">
        <w:rPr>
          <w:i/>
          <w:color w:val="000000"/>
        </w:rPr>
        <w:t>контингента</w:t>
      </w:r>
      <w:r w:rsidRPr="00782AE1">
        <w:rPr>
          <w:i/>
          <w:color w:val="000000"/>
          <w:spacing w:val="1"/>
        </w:rPr>
        <w:t xml:space="preserve"> </w:t>
      </w:r>
      <w:r w:rsidRPr="00782AE1">
        <w:rPr>
          <w:i/>
          <w:color w:val="000000"/>
        </w:rPr>
        <w:t>учащихся.</w:t>
      </w:r>
      <w:r w:rsidRPr="00782AE1">
        <w:rPr>
          <w:color w:val="000000"/>
        </w:rPr>
        <w:t xml:space="preserve"> Состав обучающихся школы</w:t>
      </w:r>
      <w:r w:rsidRPr="00782AE1">
        <w:rPr>
          <w:color w:val="000000"/>
          <w:spacing w:val="1"/>
        </w:rPr>
        <w:t xml:space="preserve"> </w:t>
      </w:r>
      <w:r w:rsidRPr="00782AE1">
        <w:rPr>
          <w:color w:val="000000"/>
        </w:rPr>
        <w:t>неоднороден</w:t>
      </w:r>
      <w:r w:rsidRPr="00782AE1">
        <w:rPr>
          <w:color w:val="000000"/>
          <w:spacing w:val="-9"/>
        </w:rPr>
        <w:t xml:space="preserve"> </w:t>
      </w:r>
      <w:r w:rsidRPr="00782AE1">
        <w:rPr>
          <w:color w:val="000000"/>
        </w:rPr>
        <w:t>и</w:t>
      </w:r>
      <w:r w:rsidRPr="00782AE1">
        <w:rPr>
          <w:color w:val="000000"/>
          <w:spacing w:val="-9"/>
        </w:rPr>
        <w:t xml:space="preserve"> </w:t>
      </w:r>
      <w:r w:rsidRPr="00782AE1">
        <w:rPr>
          <w:color w:val="000000"/>
        </w:rPr>
        <w:t>различается:</w:t>
      </w:r>
    </w:p>
    <w:p w14:paraId="2DA07987" w14:textId="77777777"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782AE1">
        <w:rPr>
          <w:color w:val="000000"/>
          <w:spacing w:val="1"/>
          <w:sz w:val="28"/>
          <w:szCs w:val="28"/>
        </w:rPr>
        <w:t xml:space="preserve"> е</w:t>
      </w:r>
      <w:r w:rsidRPr="00782AE1">
        <w:rPr>
          <w:color w:val="000000"/>
          <w:sz w:val="28"/>
          <w:szCs w:val="28"/>
        </w:rPr>
        <w:t>сть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дети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нарушениями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аутистического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спектра,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опорно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-</w:t>
      </w:r>
      <w:r w:rsidRPr="00782AE1">
        <w:rPr>
          <w:color w:val="000000"/>
          <w:spacing w:val="-5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двигательного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аппарата,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умственной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отсталостью,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слабовидящие.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Наряду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Основной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782AE1">
        <w:rPr>
          <w:color w:val="000000"/>
          <w:sz w:val="28"/>
          <w:szCs w:val="28"/>
        </w:rPr>
        <w:t>общего образования в школе реализуются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ежегодно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разрабатываются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рабочие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программы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курсам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внеурочной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деятельности,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функционируют</w:t>
      </w:r>
      <w:r w:rsidRPr="00782AE1">
        <w:rPr>
          <w:color w:val="000000"/>
          <w:spacing w:val="-9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группы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обучающихся</w:t>
      </w:r>
      <w:r w:rsidRPr="00782AE1">
        <w:rPr>
          <w:color w:val="000000"/>
          <w:spacing w:val="-10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9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дополнительным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общеразвивающим программам;</w:t>
      </w:r>
    </w:p>
    <w:p w14:paraId="0062F069" w14:textId="77777777"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дивиантным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поведением,</w:t>
      </w:r>
      <w:r w:rsidRPr="00782AE1">
        <w:rPr>
          <w:color w:val="000000"/>
          <w:spacing w:val="53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стоящие на</w:t>
      </w:r>
      <w:r w:rsidRPr="00782AE1">
        <w:rPr>
          <w:color w:val="000000"/>
          <w:spacing w:val="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различных</w:t>
      </w:r>
      <w:r w:rsidRPr="00782AE1">
        <w:rPr>
          <w:color w:val="000000"/>
          <w:spacing w:val="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видах</w:t>
      </w:r>
      <w:r w:rsidRPr="00782AE1">
        <w:rPr>
          <w:color w:val="000000"/>
          <w:spacing w:val="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учета.</w:t>
      </w:r>
    </w:p>
    <w:p w14:paraId="6EADA0BE" w14:textId="77777777"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национальной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принадлежности,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которая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определяется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многонациональностью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жителей</w:t>
      </w:r>
      <w:r w:rsidRPr="00782AE1">
        <w:rPr>
          <w:color w:val="000000"/>
          <w:spacing w:val="-5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деревни.</w:t>
      </w:r>
      <w:r w:rsidRPr="00782AE1">
        <w:rPr>
          <w:color w:val="000000"/>
          <w:spacing w:val="-3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Среди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учащихся</w:t>
      </w:r>
      <w:r w:rsidRPr="00782AE1">
        <w:rPr>
          <w:color w:val="000000"/>
          <w:spacing w:val="-5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есть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детей</w:t>
      </w:r>
      <w:r w:rsidRPr="00782AE1">
        <w:rPr>
          <w:color w:val="000000"/>
          <w:spacing w:val="-6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разных</w:t>
      </w:r>
      <w:r w:rsidRPr="00782AE1">
        <w:rPr>
          <w:color w:val="000000"/>
          <w:spacing w:val="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национальностей.</w:t>
      </w:r>
    </w:p>
    <w:p w14:paraId="15FC867F" w14:textId="77777777" w:rsidR="00CB3164" w:rsidRPr="00782AE1" w:rsidRDefault="00CB3164" w:rsidP="00782AE1">
      <w:pPr>
        <w:pStyle w:val="a6"/>
        <w:ind w:left="0" w:right="-1" w:firstLine="33"/>
        <w:rPr>
          <w:color w:val="FF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14:paraId="13C0868A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14:paraId="5BF60BC9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14:paraId="092F0BF1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</w:t>
      </w:r>
      <w:r w:rsidRPr="00782AE1">
        <w:rPr>
          <w:color w:val="000000"/>
          <w:sz w:val="28"/>
          <w:szCs w:val="28"/>
        </w:rPr>
        <w:lastRenderedPageBreak/>
        <w:t>советы самоуправления: Профилактический Совет школы, общешкольный родительский комитет.</w:t>
      </w:r>
    </w:p>
    <w:p w14:paraId="6CE9E1EF" w14:textId="77777777" w:rsidR="00CB3164" w:rsidRPr="00782AE1" w:rsidRDefault="00CB3164" w:rsidP="00782AE1">
      <w:pPr>
        <w:ind w:right="-1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14:paraId="638D6F4E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14:paraId="43F3E950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ГИБДД, ПДН, КДН, ДЮСШ Высокогорского района РТ. </w:t>
      </w:r>
    </w:p>
    <w:p w14:paraId="7F4A8411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</w:p>
    <w:p w14:paraId="68B9707E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досуговой деятельности.</w:t>
      </w:r>
    </w:p>
    <w:p w14:paraId="2D1D7667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14:paraId="5E542515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14:paraId="5D1F8466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«Светофорики», отряд профилактики правонарушений «Правовая академия», отряд антинаркотического направления «</w:t>
      </w:r>
      <w:r w:rsidRPr="00782AE1">
        <w:rPr>
          <w:color w:val="000000"/>
          <w:sz w:val="28"/>
          <w:szCs w:val="28"/>
          <w:lang w:val="en-US"/>
        </w:rPr>
        <w:t>SMS</w:t>
      </w:r>
      <w:r w:rsidRPr="00782AE1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«Скрементовцы».</w:t>
      </w:r>
    </w:p>
    <w:p w14:paraId="1D271ADE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</w:t>
      </w:r>
      <w:r w:rsidRPr="00782AE1">
        <w:rPr>
          <w:color w:val="000000"/>
          <w:sz w:val="28"/>
          <w:szCs w:val="28"/>
        </w:rPr>
        <w:lastRenderedPageBreak/>
        <w:t>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14:paraId="003E7A03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14:paraId="77DB83E0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14:paraId="3B5F30D2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14:paraId="4DE0C7AC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ind w:left="644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2.2. </w:t>
      </w:r>
      <w:r w:rsidR="00CB3164" w:rsidRPr="00782AE1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4358F417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ind w:left="966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2.2.1.</w:t>
      </w:r>
      <w:r w:rsidR="00CB3164" w:rsidRPr="00782AE1">
        <w:rPr>
          <w:b/>
          <w:color w:val="000000"/>
          <w:sz w:val="28"/>
          <w:szCs w:val="28"/>
        </w:rPr>
        <w:t xml:space="preserve"> Модуль «Урочная деятельность».</w:t>
      </w:r>
    </w:p>
    <w:p w14:paraId="4698F1B1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747CFD3F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A0C53F1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45FD40B5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1FA838D9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13998F30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0516DA51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58C1F98A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48F121B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FB649A9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2F34A68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2.2.2. Модуль «Внеурочная деятельность».</w:t>
      </w:r>
    </w:p>
    <w:p w14:paraId="11E60DA6" w14:textId="77777777"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14:paraId="41A6430A" w14:textId="77777777"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</w:p>
    <w:p w14:paraId="2266B725" w14:textId="77777777" w:rsidR="00CB3164" w:rsidRPr="00782AE1" w:rsidRDefault="00CB3164" w:rsidP="00782AE1">
      <w:pPr>
        <w:jc w:val="center"/>
        <w:rPr>
          <w:sz w:val="28"/>
          <w:szCs w:val="28"/>
        </w:rPr>
      </w:pPr>
      <w:r w:rsidRPr="00782AE1">
        <w:rPr>
          <w:b/>
          <w:sz w:val="28"/>
          <w:szCs w:val="28"/>
        </w:rPr>
        <w:t>План внеурочной деятельности (недельный) для 10-11 классов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56"/>
        <w:gridCol w:w="2215"/>
        <w:gridCol w:w="2168"/>
      </w:tblGrid>
      <w:tr w:rsidR="006E50CF" w:rsidRPr="00782AE1" w14:paraId="366967F6" w14:textId="77777777" w:rsidTr="00C1099F">
        <w:tc>
          <w:tcPr>
            <w:tcW w:w="4956" w:type="dxa"/>
            <w:vMerge w:val="restart"/>
            <w:shd w:val="clear" w:color="auto" w:fill="D9D9D9"/>
          </w:tcPr>
          <w:p w14:paraId="21A15570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Учебные курсы</w:t>
            </w:r>
          </w:p>
          <w:p w14:paraId="45577930" w14:textId="77777777" w:rsidR="006E50CF" w:rsidRPr="00782AE1" w:rsidRDefault="006E50CF" w:rsidP="00A62958">
            <w:pPr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2"/>
            <w:shd w:val="clear" w:color="auto" w:fill="D9D9D9"/>
          </w:tcPr>
          <w:p w14:paraId="47D0F590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6E50CF" w:rsidRPr="00782AE1" w14:paraId="1C2FFB1E" w14:textId="77777777" w:rsidTr="00C1099F">
        <w:tc>
          <w:tcPr>
            <w:tcW w:w="4956" w:type="dxa"/>
            <w:vMerge/>
          </w:tcPr>
          <w:p w14:paraId="04C60942" w14:textId="77777777" w:rsidR="006E50CF" w:rsidRPr="00782AE1" w:rsidRDefault="006E50CF" w:rsidP="00A62958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  <w:shd w:val="clear" w:color="auto" w:fill="D9D9D9"/>
          </w:tcPr>
          <w:p w14:paraId="3C5DE7FE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68" w:type="dxa"/>
            <w:shd w:val="clear" w:color="auto" w:fill="D9D9D9"/>
          </w:tcPr>
          <w:p w14:paraId="7999CBE5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11</w:t>
            </w:r>
          </w:p>
        </w:tc>
      </w:tr>
      <w:tr w:rsidR="006E50CF" w:rsidRPr="00782AE1" w14:paraId="5A2D774E" w14:textId="77777777" w:rsidTr="00C1099F">
        <w:tc>
          <w:tcPr>
            <w:tcW w:w="4956" w:type="dxa"/>
          </w:tcPr>
          <w:p w14:paraId="77C1692A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215" w:type="dxa"/>
          </w:tcPr>
          <w:p w14:paraId="51EC6419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168" w:type="dxa"/>
          </w:tcPr>
          <w:p w14:paraId="74C8E606" w14:textId="0C4D309A" w:rsidR="006E50CF" w:rsidRPr="00782AE1" w:rsidRDefault="00C1099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E50CF" w:rsidRPr="00782AE1" w14:paraId="7F9D3080" w14:textId="77777777" w:rsidTr="00C1099F">
        <w:tc>
          <w:tcPr>
            <w:tcW w:w="4956" w:type="dxa"/>
          </w:tcPr>
          <w:p w14:paraId="1D46C062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2215" w:type="dxa"/>
          </w:tcPr>
          <w:p w14:paraId="3E4F294C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168" w:type="dxa"/>
          </w:tcPr>
          <w:p w14:paraId="7DF01D33" w14:textId="084E3F24" w:rsidR="006E50CF" w:rsidRPr="00782AE1" w:rsidRDefault="00C1099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E50CF" w:rsidRPr="00782AE1" w14:paraId="0D726BEA" w14:textId="77777777" w:rsidTr="00C1099F">
        <w:tc>
          <w:tcPr>
            <w:tcW w:w="4956" w:type="dxa"/>
          </w:tcPr>
          <w:p w14:paraId="4C5A8BD2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215" w:type="dxa"/>
          </w:tcPr>
          <w:p w14:paraId="48B2D1BA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168" w:type="dxa"/>
          </w:tcPr>
          <w:p w14:paraId="0F24AFA1" w14:textId="3CD90E96" w:rsidR="006E50CF" w:rsidRPr="00782AE1" w:rsidRDefault="00C1099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E50CF" w:rsidRPr="00782AE1" w14:paraId="020E0068" w14:textId="77777777" w:rsidTr="00C1099F">
        <w:tc>
          <w:tcPr>
            <w:tcW w:w="4956" w:type="dxa"/>
          </w:tcPr>
          <w:p w14:paraId="70B24D66" w14:textId="77777777" w:rsidR="006E50CF" w:rsidRDefault="006E50CF" w:rsidP="00A62958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Семьеведение </w:t>
            </w:r>
          </w:p>
        </w:tc>
        <w:tc>
          <w:tcPr>
            <w:tcW w:w="2215" w:type="dxa"/>
          </w:tcPr>
          <w:p w14:paraId="035031ED" w14:textId="77777777" w:rsidR="006E50CF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68" w:type="dxa"/>
          </w:tcPr>
          <w:p w14:paraId="36980BEB" w14:textId="6E116768" w:rsidR="006E50CF" w:rsidRDefault="00C1099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E50CF" w:rsidRPr="00782AE1" w14:paraId="0533BAB8" w14:textId="77777777" w:rsidTr="00C1099F">
        <w:tc>
          <w:tcPr>
            <w:tcW w:w="4956" w:type="dxa"/>
          </w:tcPr>
          <w:p w14:paraId="5806BC74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215" w:type="dxa"/>
          </w:tcPr>
          <w:p w14:paraId="15788775" w14:textId="041DCD7D" w:rsidR="006E50CF" w:rsidRPr="00782AE1" w:rsidRDefault="00C1099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8" w:type="dxa"/>
          </w:tcPr>
          <w:p w14:paraId="4BF15AC3" w14:textId="2CB8F599" w:rsidR="006E50CF" w:rsidRPr="00782AE1" w:rsidRDefault="00C1099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3045FB9E" w14:textId="77777777" w:rsidR="006E50CF" w:rsidRDefault="006E50CF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b/>
          <w:color w:val="000000"/>
          <w:sz w:val="28"/>
          <w:szCs w:val="28"/>
        </w:rPr>
      </w:pPr>
    </w:p>
    <w:p w14:paraId="71B3D2C2" w14:textId="3973F335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2.2.3. </w:t>
      </w:r>
      <w:r w:rsidR="00CB3164" w:rsidRPr="00782AE1">
        <w:rPr>
          <w:b/>
          <w:color w:val="000000"/>
          <w:sz w:val="28"/>
          <w:szCs w:val="28"/>
        </w:rPr>
        <w:t>Модуль «Классное руководство».</w:t>
      </w:r>
    </w:p>
    <w:p w14:paraId="1AA95783" w14:textId="77777777" w:rsidR="00AD7808" w:rsidRPr="00782AE1" w:rsidRDefault="00CB3164" w:rsidP="00782AE1">
      <w:pPr>
        <w:ind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6D8EF9F4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2117FCC7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304930F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02E74E7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7EB90410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1ADDD0CE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4AA0241C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7C9625A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272E7B10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D33EC1B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0BF592BE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670B28B6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3225B5F8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6BC2BB7D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289FA6CB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0FCE814E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</w:r>
      <w:r w:rsidR="00CB3164" w:rsidRPr="00782AE1">
        <w:rPr>
          <w:b/>
          <w:color w:val="000000"/>
          <w:sz w:val="28"/>
          <w:szCs w:val="28"/>
        </w:rPr>
        <w:t>2.2.4. Модуль «Основные школьные дела».</w:t>
      </w:r>
    </w:p>
    <w:p w14:paraId="004352B9" w14:textId="77777777" w:rsidR="00AD7808" w:rsidRPr="00782AE1" w:rsidRDefault="00CB3164" w:rsidP="00782AE1">
      <w:pPr>
        <w:ind w:right="203" w:firstLine="720"/>
        <w:jc w:val="both"/>
        <w:rPr>
          <w:i/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782AE1">
        <w:rPr>
          <w:i/>
          <w:sz w:val="28"/>
          <w:szCs w:val="28"/>
        </w:rPr>
        <w:t>:</w:t>
      </w:r>
    </w:p>
    <w:p w14:paraId="31C93E54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1068DC0F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14:paraId="21CEEE83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старшеклассник», торжествованная церемония вручения аттестатов, праздник последнего звонка;</w:t>
      </w:r>
    </w:p>
    <w:p w14:paraId="1AA0E0DF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города, края – «Школа зажигает звёзды»;</w:t>
      </w:r>
    </w:p>
    <w:p w14:paraId="28DF9737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сообществ»</w:t>
      </w:r>
    </w:p>
    <w:p w14:paraId="24B8E868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64B8A5EF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1AC2BEF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2.2.5. Модуль «Внешкольные мероприятия».</w:t>
      </w:r>
    </w:p>
    <w:p w14:paraId="3C247D85" w14:textId="77777777" w:rsidR="00AD7808" w:rsidRPr="00782AE1" w:rsidRDefault="00CB3164" w:rsidP="00782AE1">
      <w:pPr>
        <w:ind w:right="210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5EF019DA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общие внешкольные мероприятия, в том числе организуемые совместно </w:t>
      </w:r>
      <w:r w:rsidRPr="00782AE1">
        <w:rPr>
          <w:color w:val="000000"/>
          <w:sz w:val="28"/>
          <w:szCs w:val="28"/>
        </w:rPr>
        <w:lastRenderedPageBreak/>
        <w:t>с социальными партнерами Школы;</w:t>
      </w:r>
    </w:p>
    <w:p w14:paraId="3C1CA56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32030949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9880252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31CDE499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42C78F22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14:paraId="7CCAE51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EC47A9B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14:paraId="22A04388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794B8D39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Республики,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6275B539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8B62CB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организацию и поддержание в Школе звукового пространства </w:t>
      </w:r>
      <w:r w:rsidRPr="00782AE1">
        <w:rPr>
          <w:color w:val="000000"/>
          <w:sz w:val="28"/>
          <w:szCs w:val="28"/>
        </w:rPr>
        <w:lastRenderedPageBreak/>
        <w:t>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FDF311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06C194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1E136AC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69F50D6B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79109EA1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0DA281C0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2E584E96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поддержание в фойе школы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0CCB8DF0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7810E190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3AAA460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314E3A90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212977F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представителями)».</w:t>
      </w:r>
    </w:p>
    <w:p w14:paraId="4EECD7F0" w14:textId="77777777" w:rsidR="00AD7808" w:rsidRPr="00782AE1" w:rsidRDefault="00CB3164" w:rsidP="00782AE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rPr>
          <w:sz w:val="28"/>
          <w:szCs w:val="28"/>
        </w:rPr>
      </w:pPr>
      <w:r w:rsidRPr="00782AE1">
        <w:rPr>
          <w:sz w:val="28"/>
          <w:szCs w:val="28"/>
        </w:rPr>
        <w:t>Реализация</w:t>
      </w:r>
      <w:r w:rsidRPr="00782AE1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6F24E069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</w:t>
      </w:r>
      <w:r w:rsidRPr="00782AE1">
        <w:rPr>
          <w:color w:val="00000A"/>
          <w:sz w:val="28"/>
          <w:szCs w:val="28"/>
        </w:rPr>
        <w:t>в), участвующих</w:t>
      </w:r>
      <w:r w:rsidRPr="00782AE1">
        <w:rPr>
          <w:color w:val="000000"/>
          <w:sz w:val="28"/>
          <w:szCs w:val="28"/>
        </w:rPr>
        <w:t xml:space="preserve"> в обсуждении и решении вопросов воспитания и обучения;</w:t>
      </w:r>
    </w:p>
    <w:p w14:paraId="74C20E42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53A9EC64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8DEA04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14:paraId="4FB6B4FB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2F49D315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3E33948F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BD71A2C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14:paraId="6613FD39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27E65B7C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4B506D7A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14:paraId="6784BB75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6A18650C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14:paraId="44E96CA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49F92C36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right="79" w:hanging="220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lastRenderedPageBreak/>
        <w:t>2.2.8. Модуль «Самоуправление».</w:t>
      </w:r>
    </w:p>
    <w:p w14:paraId="7721F7A5" w14:textId="77777777" w:rsidR="00AD7808" w:rsidRPr="00782AE1" w:rsidRDefault="00CB3164" w:rsidP="00782AE1">
      <w:pPr>
        <w:ind w:right="79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6D266196" w14:textId="77777777" w:rsidR="00AD7808" w:rsidRPr="00782AE1" w:rsidRDefault="00CB3164" w:rsidP="00782AE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14:paraId="747AA004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1F59A248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4CB35C2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17E22BC4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14:paraId="1C94DB6E" w14:textId="77777777" w:rsidR="00525520" w:rsidRPr="00C22872" w:rsidRDefault="00CB3164" w:rsidP="0052552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14:paraId="15B2D8BD" w14:textId="77777777" w:rsidR="00525520" w:rsidRPr="002A72AA" w:rsidRDefault="00525520" w:rsidP="00525520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2.2.9. Модуль «Профилактика и безопасность</w:t>
      </w:r>
      <w:r>
        <w:rPr>
          <w:b/>
          <w:color w:val="000000"/>
          <w:sz w:val="28"/>
          <w:szCs w:val="28"/>
        </w:rPr>
        <w:t>. Здоровый образ жизни</w:t>
      </w:r>
      <w:r w:rsidRPr="002A72AA">
        <w:rPr>
          <w:b/>
          <w:color w:val="000000"/>
          <w:sz w:val="28"/>
          <w:szCs w:val="28"/>
        </w:rPr>
        <w:t>».</w:t>
      </w:r>
    </w:p>
    <w:p w14:paraId="093192F8" w14:textId="77777777" w:rsidR="00525520" w:rsidRPr="002A72AA" w:rsidRDefault="00525520" w:rsidP="00525520">
      <w:pPr>
        <w:ind w:right="206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 </w:t>
      </w:r>
    </w:p>
    <w:p w14:paraId="4DDFF26F" w14:textId="77777777" w:rsidR="00525520" w:rsidRPr="002A72AA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23646AF6" w14:textId="77777777" w:rsidR="00525520" w:rsidRPr="002A72AA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5E6822A7" w14:textId="77777777" w:rsidR="00525520" w:rsidRPr="002A72AA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5C063EDA" w14:textId="77777777" w:rsidR="00525520" w:rsidRPr="002A72AA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76A61765" w14:textId="77777777" w:rsidR="00525520" w:rsidRPr="002A72AA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</w:t>
      </w:r>
      <w:r w:rsidRPr="002A72AA">
        <w:rPr>
          <w:color w:val="000000"/>
          <w:sz w:val="28"/>
          <w:szCs w:val="28"/>
        </w:rPr>
        <w:lastRenderedPageBreak/>
        <w:t>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5CDC749A" w14:textId="77777777" w:rsidR="00525520" w:rsidRPr="002A72AA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10721BFA" w14:textId="77777777" w:rsidR="00525520" w:rsidRPr="002A72AA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04A80C1B" w14:textId="77777777" w:rsidR="00525520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</w:p>
    <w:p w14:paraId="3DE529D2" w14:textId="77777777" w:rsidR="00525520" w:rsidRPr="00A67162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сохранение и укрепление физического, психического и нравственного здоровья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средствами образования. К обеспечению системного подхода к деятельности по здоровьесбережению должны быть привлечены все участники образовательных отношений, а систематическая работа при этом будет направлена на:</w:t>
      </w:r>
    </w:p>
    <w:p w14:paraId="1B82381B" w14:textId="77777777" w:rsidR="00525520" w:rsidRPr="00A67162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культуры здорового образа жизни, ценностных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представлений о физическом здоровье, о ценности духовного и нравственного здоровья:</w:t>
      </w:r>
    </w:p>
    <w:p w14:paraId="6DAF1CFA" w14:textId="77777777" w:rsidR="00525520" w:rsidRPr="00A67162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навыков сохранения собственного здоровья, овладение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здоровьесберегающими технологиями в процессе обучения и во внеурочное время;</w:t>
      </w:r>
    </w:p>
    <w:p w14:paraId="71F7935C" w14:textId="77777777" w:rsidR="00525520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человека. на процесс обучения и взрослой жизни;</w:t>
      </w:r>
    </w:p>
    <w:p w14:paraId="41DD2A08" w14:textId="77777777" w:rsidR="00525520" w:rsidRPr="00D3044D" w:rsidRDefault="00525520" w:rsidP="0052552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14:paraId="36037A12" w14:textId="5CA24740" w:rsidR="006E50CF" w:rsidRPr="00782AE1" w:rsidRDefault="006E50CF" w:rsidP="005255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426" w:right="-7"/>
        <w:jc w:val="both"/>
        <w:rPr>
          <w:color w:val="000000"/>
          <w:sz w:val="28"/>
          <w:szCs w:val="28"/>
        </w:rPr>
      </w:pPr>
    </w:p>
    <w:p w14:paraId="2F02E6C2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2.2.10. Модуль «Социальное партнёрство».</w:t>
      </w:r>
    </w:p>
    <w:p w14:paraId="1D5B74A0" w14:textId="77777777" w:rsidR="00AD7808" w:rsidRPr="00782AE1" w:rsidRDefault="00CB3164" w:rsidP="00782AE1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782AE1">
        <w:rPr>
          <w:sz w:val="28"/>
          <w:szCs w:val="28"/>
        </w:rPr>
        <w:tab/>
      </w:r>
      <w:r w:rsidRPr="00782AE1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5895D0ED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</w:t>
      </w:r>
      <w:r w:rsidRPr="00782AE1">
        <w:rPr>
          <w:color w:val="000000"/>
          <w:sz w:val="28"/>
          <w:szCs w:val="28"/>
        </w:rPr>
        <w:lastRenderedPageBreak/>
        <w:t>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067CF3C9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02A117C7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7919D1C8" w14:textId="77777777" w:rsidR="00AD7808" w:rsidRPr="00782AE1" w:rsidRDefault="00CB3164" w:rsidP="00782AE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r w:rsidR="00A014CA" w:rsidRPr="00782AE1">
        <w:rPr>
          <w:color w:val="000000"/>
          <w:sz w:val="28"/>
          <w:szCs w:val="28"/>
        </w:rPr>
        <w:t>района, Республики</w:t>
      </w:r>
      <w:r w:rsidRPr="00782AE1">
        <w:rPr>
          <w:color w:val="000000"/>
          <w:sz w:val="28"/>
          <w:szCs w:val="28"/>
        </w:rPr>
        <w:t>, страны;</w:t>
      </w:r>
    </w:p>
    <w:p w14:paraId="6E91D11A" w14:textId="77777777" w:rsidR="00AD7808" w:rsidRPr="00782AE1" w:rsidRDefault="00CB3164" w:rsidP="00782AE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B0FD57E" w14:textId="77777777"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8"/>
          <w:szCs w:val="28"/>
        </w:rPr>
      </w:pPr>
    </w:p>
    <w:p w14:paraId="597E3723" w14:textId="3D185CB8" w:rsidR="00A014CA" w:rsidRPr="00782AE1" w:rsidRDefault="00A014CA" w:rsidP="00782AE1">
      <w:pPr>
        <w:pStyle w:val="a6"/>
        <w:tabs>
          <w:tab w:val="left" w:pos="284"/>
        </w:tabs>
        <w:ind w:left="720" w:right="-7" w:firstLine="0"/>
        <w:rPr>
          <w:sz w:val="28"/>
          <w:szCs w:val="28"/>
        </w:rPr>
      </w:pPr>
      <w:r w:rsidRPr="00782AE1">
        <w:rPr>
          <w:sz w:val="28"/>
          <w:szCs w:val="28"/>
        </w:rPr>
        <w:t>Социальными партнерами МБОУ «Чернышевская СОШ</w:t>
      </w:r>
      <w:r w:rsidR="00525520">
        <w:rPr>
          <w:sz w:val="28"/>
          <w:szCs w:val="28"/>
        </w:rPr>
        <w:t xml:space="preserve"> им. М.Н.Скрементов</w:t>
      </w:r>
      <w:r w:rsidRPr="00782AE1">
        <w:rPr>
          <w:sz w:val="28"/>
          <w:szCs w:val="28"/>
        </w:rPr>
        <w:t>» являются:</w:t>
      </w:r>
    </w:p>
    <w:p w14:paraId="5A161700" w14:textId="77777777" w:rsidR="007B4FAF" w:rsidRPr="00782AE1" w:rsidRDefault="007B4FAF" w:rsidP="00782AE1">
      <w:pPr>
        <w:pStyle w:val="a6"/>
        <w:tabs>
          <w:tab w:val="left" w:pos="284"/>
        </w:tabs>
        <w:ind w:left="720" w:right="-7" w:firstLine="0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663"/>
      </w:tblGrid>
      <w:tr w:rsidR="00A014CA" w:rsidRPr="00782AE1" w14:paraId="35A2F6B4" w14:textId="77777777" w:rsidTr="007B4FAF">
        <w:tc>
          <w:tcPr>
            <w:tcW w:w="2943" w:type="dxa"/>
          </w:tcPr>
          <w:p w14:paraId="1C7D3A50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bookmarkStart w:id="53" w:name="_heading=h.1t3h5sf" w:colFirst="0" w:colLast="0"/>
            <w:bookmarkEnd w:id="53"/>
            <w:r w:rsidRPr="00782AE1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14:paraId="0B32C457" w14:textId="77777777" w:rsidR="00A014CA" w:rsidRPr="00782AE1" w:rsidRDefault="00A014CA" w:rsidP="00782AE1">
            <w:pPr>
              <w:tabs>
                <w:tab w:val="left" w:pos="1920"/>
              </w:tabs>
              <w:jc w:val="center"/>
              <w:rPr>
                <w:sz w:val="28"/>
                <w:szCs w:val="28"/>
              </w:rPr>
            </w:pPr>
            <w:r w:rsidRPr="00782AE1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A014CA" w:rsidRPr="00782AE1" w14:paraId="157C2B6F" w14:textId="77777777" w:rsidTr="007B4FAF">
        <w:tc>
          <w:tcPr>
            <w:tcW w:w="2943" w:type="dxa"/>
          </w:tcPr>
          <w:p w14:paraId="47DF1A9A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14:paraId="0F99AC85" w14:textId="37085F39" w:rsidR="00A014CA" w:rsidRPr="00782AE1" w:rsidRDefault="00A014CA" w:rsidP="00C1099F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</w:t>
            </w:r>
          </w:p>
        </w:tc>
      </w:tr>
      <w:tr w:rsidR="00A014CA" w:rsidRPr="00782AE1" w14:paraId="38EB511D" w14:textId="77777777" w:rsidTr="007B4FAF">
        <w:trPr>
          <w:cantSplit/>
        </w:trPr>
        <w:tc>
          <w:tcPr>
            <w:tcW w:w="2943" w:type="dxa"/>
            <w:shd w:val="clear" w:color="auto" w:fill="auto"/>
          </w:tcPr>
          <w:p w14:paraId="579AEEE1" w14:textId="77777777" w:rsidR="00A014CA" w:rsidRPr="00782AE1" w:rsidRDefault="00A014CA" w:rsidP="00782AE1">
            <w:pPr>
              <w:tabs>
                <w:tab w:val="left" w:pos="3436"/>
              </w:tabs>
              <w:rPr>
                <w:sz w:val="28"/>
                <w:szCs w:val="28"/>
                <w:highlight w:val="white"/>
              </w:rPr>
            </w:pPr>
            <w:r w:rsidRPr="00782AE1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14:paraId="6DCB185C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14:paraId="23726D78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77DE6BBB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конкурсов/фестивалей среди ШСК.</w:t>
            </w:r>
          </w:p>
          <w:p w14:paraId="2AD7EEA7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014CA" w:rsidRPr="00782AE1" w14:paraId="5CCC0FD2" w14:textId="77777777" w:rsidTr="007B4FAF">
        <w:trPr>
          <w:cantSplit/>
          <w:trHeight w:val="1134"/>
        </w:trPr>
        <w:tc>
          <w:tcPr>
            <w:tcW w:w="2943" w:type="dxa"/>
            <w:shd w:val="clear" w:color="auto" w:fill="auto"/>
          </w:tcPr>
          <w:p w14:paraId="36939436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14:paraId="56A9AAD1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мероприятий на базе школы.</w:t>
            </w:r>
          </w:p>
          <w:p w14:paraId="460AED8A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Экскурсии в музей.</w:t>
            </w:r>
          </w:p>
          <w:p w14:paraId="2C47AA44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конкурсов, викторин.</w:t>
            </w:r>
          </w:p>
          <w:p w14:paraId="545BB217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A014CA" w:rsidRPr="00782AE1" w14:paraId="5D0623B7" w14:textId="77777777" w:rsidTr="007B4FAF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1B87C19C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Чернышевская сельская библиотека</w:t>
            </w:r>
          </w:p>
        </w:tc>
        <w:tc>
          <w:tcPr>
            <w:tcW w:w="6663" w:type="dxa"/>
            <w:shd w:val="clear" w:color="auto" w:fill="auto"/>
          </w:tcPr>
          <w:p w14:paraId="421B3ABD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14:paraId="29A93FED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A014CA" w:rsidRPr="00782AE1" w14:paraId="4995D135" w14:textId="77777777" w:rsidTr="007B4FAF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4F94FB4C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14:paraId="217967F4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A014CA" w:rsidRPr="00782AE1" w14:paraId="5145A372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1387C8BB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5B2C65AE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A014CA" w:rsidRPr="00782AE1" w14:paraId="1E310888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779C2114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3BAE0636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014CA" w:rsidRPr="00782AE1" w14:paraId="45ED62D7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5A2104C0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3FC00E32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A014CA" w:rsidRPr="00782AE1" w14:paraId="7D297B67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3EF5A14E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703A06F3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A014CA" w:rsidRPr="00782AE1" w14:paraId="271E0918" w14:textId="77777777" w:rsidTr="007B4FAF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3B702A9C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14:paraId="591F76D1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014CA" w:rsidRPr="00782AE1" w14:paraId="3041BA9B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464F970A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14:paraId="766232BF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64A09177" w14:textId="77777777"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sz w:val="28"/>
          <w:szCs w:val="28"/>
        </w:rPr>
      </w:pPr>
    </w:p>
    <w:p w14:paraId="7EF9752B" w14:textId="77777777" w:rsidR="00AD7808" w:rsidRPr="00782AE1" w:rsidRDefault="00CB3164" w:rsidP="00782AE1">
      <w:pPr>
        <w:tabs>
          <w:tab w:val="left" w:pos="284"/>
        </w:tabs>
        <w:ind w:right="-7"/>
        <w:jc w:val="both"/>
        <w:rPr>
          <w:b/>
          <w:color w:val="000000"/>
          <w:sz w:val="28"/>
          <w:szCs w:val="28"/>
        </w:rPr>
      </w:pPr>
      <w:r w:rsidRPr="00782AE1">
        <w:rPr>
          <w:sz w:val="28"/>
          <w:szCs w:val="28"/>
        </w:rPr>
        <w:tab/>
      </w:r>
      <w:r w:rsidRPr="00782AE1">
        <w:rPr>
          <w:sz w:val="28"/>
          <w:szCs w:val="28"/>
        </w:rPr>
        <w:tab/>
      </w:r>
      <w:bookmarkStart w:id="54" w:name="_heading=h.206ipza" w:colFirst="0" w:colLast="0"/>
      <w:bookmarkEnd w:id="54"/>
      <w:r w:rsidRPr="00782AE1">
        <w:rPr>
          <w:b/>
          <w:color w:val="000000"/>
          <w:sz w:val="28"/>
          <w:szCs w:val="28"/>
        </w:rPr>
        <w:t>2.2.11. Модуль «Профориентация».</w:t>
      </w:r>
    </w:p>
    <w:p w14:paraId="4310E4E3" w14:textId="77777777" w:rsidR="00AD7808" w:rsidRPr="00782AE1" w:rsidRDefault="00CB3164" w:rsidP="00782AE1">
      <w:pPr>
        <w:tabs>
          <w:tab w:val="left" w:pos="8789"/>
        </w:tabs>
        <w:ind w:right="-7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14:paraId="7A29B273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CAFEBC0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3F3F5E5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712D4787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711DF143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24BD94D9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180405E7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6D6323D1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0F61EBE9" w14:textId="6AA9CAD2" w:rsidR="00AD7808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0970ECF3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</w:rPr>
      </w:pPr>
      <w:r w:rsidRPr="00525520">
        <w:rPr>
          <w:b/>
          <w:color w:val="000000"/>
          <w:sz w:val="28"/>
          <w:szCs w:val="28"/>
        </w:rPr>
        <w:t xml:space="preserve">2.2.12. </w:t>
      </w:r>
      <w:r w:rsidRPr="00525520">
        <w:rPr>
          <w:b/>
          <w:sz w:val="28"/>
          <w:szCs w:val="28"/>
        </w:rPr>
        <w:t xml:space="preserve">Модуль «Поддержка и социализация детей иностранных граждан и обучающихся с миграционной историей» </w:t>
      </w:r>
    </w:p>
    <w:p w14:paraId="4C3ED2C9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25520">
        <w:rPr>
          <w:sz w:val="28"/>
          <w:szCs w:val="28"/>
        </w:rPr>
        <w:t xml:space="preserve">Модуль предполагает создание условий, способствующих успешному освоению русского языка и общепризнанных норм поведения в российском обществе для иностранных граждан, их несовершеннолетних детей, а также обучающихся с миграционной историей, которые обучаются и воспитываются </w:t>
      </w:r>
      <w:r w:rsidRPr="00525520">
        <w:rPr>
          <w:sz w:val="28"/>
          <w:szCs w:val="28"/>
        </w:rPr>
        <w:lastRenderedPageBreak/>
        <w:t xml:space="preserve">в общеобразовательной организации в условиях социальной инклюзии. </w:t>
      </w:r>
    </w:p>
    <w:p w14:paraId="21293ED1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25520">
        <w:rPr>
          <w:sz w:val="28"/>
          <w:szCs w:val="28"/>
        </w:rPr>
        <w:t xml:space="preserve">Реализация воспитательного потенциала работы с детьми с миграционной историей в целях интеграции и адаптации обучающихся в новой культурной среде предусматривает: </w:t>
      </w:r>
    </w:p>
    <w:p w14:paraId="465B8A94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максимальное использование содержания учебных предметов для формирования у обучающихся российских традиционных и социокультурных ценностей; </w:t>
      </w:r>
    </w:p>
    <w:p w14:paraId="40E02183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проведение мероприятий, направленных на организацию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 </w:t>
      </w:r>
    </w:p>
    <w:p w14:paraId="71727EF2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применение интерактивных форм работы, таких как дискуссии, групповые проекты и игровые методики, способствующие развитию навыков общения; </w:t>
      </w:r>
    </w:p>
    <w:p w14:paraId="507CFA61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побуждение обучающихся соблюдать правила общения и норм поведения в соответствии с Уставом образовательной организации и правил внутреннего распорядка; </w:t>
      </w:r>
    </w:p>
    <w:p w14:paraId="659E4DCD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персонализированное обучение для решения конкретных проблем в освоении 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 образовательного маршрута по адаптации и социализации детей с миграционной историей; </w:t>
      </w:r>
    </w:p>
    <w:p w14:paraId="051BA744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создание группы волонтеров на базе общеобразовательного учреждения для помощи детям с миграционной историей; </w:t>
      </w:r>
    </w:p>
    <w:p w14:paraId="10EC7D80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организацию экскурсий, праздников и мастер-классов, направленных на знакомство с русской культурой; </w:t>
      </w:r>
    </w:p>
    <w:p w14:paraId="5B9747E7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развитие творческих способностей через ознакомление с культурным многообразием социальной среды, а также курсы внеурочной деятельности, кружки отделения дополнительного образования; </w:t>
      </w:r>
    </w:p>
    <w:p w14:paraId="55AE4FCB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вовлечение детей с миграционной историей в событийную жизнь ОО; </w:t>
      </w:r>
    </w:p>
    <w:p w14:paraId="1B3807A6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проведение тематических классных часов, направленных на воспитание и социализацию; </w:t>
      </w:r>
    </w:p>
    <w:p w14:paraId="4F8A2A2B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проведение индивидуальных консультаций для решения проблем, связанных с адаптацией и интеграцией; </w:t>
      </w:r>
    </w:p>
    <w:p w14:paraId="02809CAD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разработка и реализация программ сопровождения детей с миграционной историей (при необходимости). </w:t>
      </w:r>
    </w:p>
    <w:p w14:paraId="1B073F4A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25520">
        <w:rPr>
          <w:sz w:val="28"/>
          <w:szCs w:val="28"/>
        </w:rPr>
        <w:t xml:space="preserve"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</w:t>
      </w:r>
      <w:r w:rsidRPr="00525520">
        <w:rPr>
          <w:sz w:val="28"/>
          <w:szCs w:val="28"/>
        </w:rPr>
        <w:lastRenderedPageBreak/>
        <w:t xml:space="preserve">на организацию проектной работы, на предоставление обучающимся возможности рассказать о своей родной культуре, обычаях, представлениях о мире. </w:t>
      </w:r>
    </w:p>
    <w:p w14:paraId="0013B455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25520">
        <w:rPr>
          <w:sz w:val="28"/>
          <w:szCs w:val="28"/>
        </w:rPr>
        <w:t xml:space="preserve"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 </w:t>
      </w:r>
    </w:p>
    <w:p w14:paraId="0EF9DF13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родительские собрания (обсуждение вопросов адаптации детей, образовательного процесса и культурной интеграции); </w:t>
      </w:r>
    </w:p>
    <w:p w14:paraId="22EF863E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дни открытых дверей (знакомство с образовательной средой, взаимодействие с педагогами); </w:t>
      </w:r>
    </w:p>
    <w:p w14:paraId="59FDAB58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 </w:t>
      </w:r>
    </w:p>
    <w:p w14:paraId="73A326C8" w14:textId="77777777" w:rsidR="00525520" w:rsidRPr="00525520" w:rsidRDefault="00525520" w:rsidP="005255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402347">
        <w:sym w:font="Symbol" w:char="F0B7"/>
      </w:r>
      <w:r w:rsidRPr="00525520">
        <w:rPr>
          <w:sz w:val="28"/>
          <w:szCs w:val="28"/>
        </w:rPr>
        <w:t xml:space="preserve"> участие родителей в заседаниях Совета по профилактике несовершеннолетних, в деятельности школьной службы медиации и т.п.</w:t>
      </w:r>
    </w:p>
    <w:p w14:paraId="0ED6BB2D" w14:textId="77777777" w:rsidR="00525520" w:rsidRPr="00782AE1" w:rsidRDefault="00525520" w:rsidP="00525520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8"/>
          <w:szCs w:val="28"/>
        </w:rPr>
      </w:pPr>
    </w:p>
    <w:p w14:paraId="3AA3FB2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РАЗДЕЛ 3. ОРГАНИЗАЦИОННЫЙ.</w:t>
      </w:r>
    </w:p>
    <w:p w14:paraId="3FE7A34C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644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 w:rsidRPr="00782AE1">
        <w:rPr>
          <w:b/>
          <w:color w:val="000000"/>
          <w:sz w:val="28"/>
          <w:szCs w:val="28"/>
        </w:rPr>
        <w:t xml:space="preserve">3.1. </w:t>
      </w:r>
      <w:r w:rsidR="00CB3164" w:rsidRPr="00782AE1">
        <w:rPr>
          <w:b/>
          <w:color w:val="000000"/>
          <w:sz w:val="28"/>
          <w:szCs w:val="28"/>
        </w:rPr>
        <w:t>Кадровое обеспечение.</w:t>
      </w:r>
    </w:p>
    <w:p w14:paraId="57EE3FEF" w14:textId="77777777" w:rsidR="00A014CA" w:rsidRPr="00782AE1" w:rsidRDefault="00A014CA" w:rsidP="00782AE1">
      <w:pPr>
        <w:ind w:right="202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851"/>
        <w:gridCol w:w="6379"/>
      </w:tblGrid>
      <w:tr w:rsidR="00A014CA" w:rsidRPr="00782AE1" w14:paraId="2B68F1F3" w14:textId="77777777" w:rsidTr="007B4FAF">
        <w:tc>
          <w:tcPr>
            <w:tcW w:w="2376" w:type="dxa"/>
          </w:tcPr>
          <w:p w14:paraId="6A178E69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14:paraId="24BF4323" w14:textId="77777777" w:rsidR="00A014CA" w:rsidRPr="00782AE1" w:rsidRDefault="00A014CA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14:paraId="587F6C41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Функционал</w:t>
            </w:r>
          </w:p>
        </w:tc>
      </w:tr>
      <w:tr w:rsidR="00A014CA" w:rsidRPr="00782AE1" w14:paraId="50330395" w14:textId="77777777" w:rsidTr="007B4FAF">
        <w:tc>
          <w:tcPr>
            <w:tcW w:w="2376" w:type="dxa"/>
          </w:tcPr>
          <w:p w14:paraId="7416C62D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14:paraId="28BD9074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0B5B7F65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A014CA" w:rsidRPr="00782AE1" w14:paraId="214889D0" w14:textId="77777777" w:rsidTr="007B4FAF">
        <w:tc>
          <w:tcPr>
            <w:tcW w:w="2376" w:type="dxa"/>
          </w:tcPr>
          <w:p w14:paraId="501D4651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Заместитель </w:t>
            </w:r>
          </w:p>
          <w:p w14:paraId="0E1F6D71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14:paraId="66B63D9F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7866F817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A014CA" w:rsidRPr="00782AE1" w14:paraId="1BA963E7" w14:textId="77777777" w:rsidTr="007B4FAF">
        <w:trPr>
          <w:trHeight w:val="415"/>
        </w:trPr>
        <w:tc>
          <w:tcPr>
            <w:tcW w:w="2376" w:type="dxa"/>
          </w:tcPr>
          <w:p w14:paraId="76DBA2FC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Заместитель </w:t>
            </w:r>
          </w:p>
          <w:p w14:paraId="6308A71D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директора по ВР</w:t>
            </w:r>
          </w:p>
          <w:p w14:paraId="5DFFF041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3EB0DCF5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221979B3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465E8192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329DAB10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65B8434D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68FACD8B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78AC2EE6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009032DB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6FBB46E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1</w:t>
            </w:r>
          </w:p>
          <w:p w14:paraId="7145B4A1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1A2F7389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297009BD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4A326FA0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0BF13069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3EDAD31C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6BE19E07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49786FF9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2C6C7FFF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597719A0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491EED9C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428E5562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696E7707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Контролирует организацию питания в Школе.</w:t>
            </w:r>
          </w:p>
          <w:p w14:paraId="4DD92CFF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14:paraId="1FA00A3B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Курирует деятельность объединений </w:t>
            </w:r>
            <w:r w:rsidRPr="00782AE1">
              <w:rPr>
                <w:sz w:val="28"/>
                <w:szCs w:val="28"/>
              </w:rPr>
              <w:lastRenderedPageBreak/>
              <w:t>дополнительного образования, Школьного спортивного клуба.</w:t>
            </w:r>
          </w:p>
          <w:p w14:paraId="59B539DF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14:paraId="187A01F2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A014CA" w:rsidRPr="00782AE1" w14:paraId="1DC09F38" w14:textId="77777777" w:rsidTr="007B4FAF">
        <w:tc>
          <w:tcPr>
            <w:tcW w:w="2376" w:type="dxa"/>
          </w:tcPr>
          <w:p w14:paraId="4C6A573B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851" w:type="dxa"/>
          </w:tcPr>
          <w:p w14:paraId="26A142C2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138ADB87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511495B8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A014CA" w:rsidRPr="00782AE1" w14:paraId="3BCE9856" w14:textId="77777777" w:rsidTr="007B4FAF">
        <w:tc>
          <w:tcPr>
            <w:tcW w:w="2376" w:type="dxa"/>
          </w:tcPr>
          <w:p w14:paraId="01A8E5FD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851" w:type="dxa"/>
          </w:tcPr>
          <w:p w14:paraId="478BC8B1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14:paraId="589F0777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67EE4B60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A014CA" w:rsidRPr="00782AE1" w14:paraId="629F2192" w14:textId="77777777" w:rsidTr="007B4FAF">
        <w:tc>
          <w:tcPr>
            <w:tcW w:w="2376" w:type="dxa"/>
          </w:tcPr>
          <w:p w14:paraId="7FB6FBBF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Классный </w:t>
            </w:r>
          </w:p>
          <w:p w14:paraId="29E4CCCB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14:paraId="49914BB5" w14:textId="528C0BE4" w:rsidR="00A014CA" w:rsidRPr="00782AE1" w:rsidRDefault="00C1099F" w:rsidP="00782AE1">
            <w:pPr>
              <w:ind w:right="2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14:paraId="66122EED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A014CA" w:rsidRPr="00782AE1" w14:paraId="519242CB" w14:textId="77777777" w:rsidTr="007B4FAF">
        <w:tc>
          <w:tcPr>
            <w:tcW w:w="2376" w:type="dxa"/>
          </w:tcPr>
          <w:p w14:paraId="0DD7D853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14:paraId="2C92AC6A" w14:textId="603119EB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  <w:r w:rsidR="00C1099F">
              <w:rPr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14:paraId="11ED2432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A014CA" w:rsidRPr="00782AE1" w14:paraId="757B5947" w14:textId="77777777" w:rsidTr="007B4FAF">
        <w:tc>
          <w:tcPr>
            <w:tcW w:w="2376" w:type="dxa"/>
          </w:tcPr>
          <w:p w14:paraId="73193B29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14:paraId="29FF96CC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4D48D02C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782AE1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14:paraId="7D670D6F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14:paraId="181CDFAC" w14:textId="77777777"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1664"/>
        <w:jc w:val="both"/>
        <w:rPr>
          <w:b/>
          <w:color w:val="000000"/>
          <w:sz w:val="28"/>
          <w:szCs w:val="28"/>
        </w:rPr>
      </w:pPr>
    </w:p>
    <w:p w14:paraId="26BD8C19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  <w:r w:rsidRPr="00782AE1">
        <w:rPr>
          <w:b/>
          <w:color w:val="000000"/>
          <w:sz w:val="28"/>
          <w:szCs w:val="28"/>
        </w:rPr>
        <w:t xml:space="preserve">3.2. </w:t>
      </w:r>
      <w:r w:rsidR="00CB3164" w:rsidRPr="00782AE1">
        <w:rPr>
          <w:b/>
          <w:color w:val="000000"/>
          <w:sz w:val="28"/>
          <w:szCs w:val="28"/>
        </w:rPr>
        <w:t>Нормативно-методическое обеспечение.</w:t>
      </w:r>
    </w:p>
    <w:p w14:paraId="50B460EA" w14:textId="77777777" w:rsidR="00A014CA" w:rsidRPr="00782AE1" w:rsidRDefault="00A014CA" w:rsidP="00782AE1">
      <w:pPr>
        <w:pStyle w:val="a6"/>
        <w:pBdr>
          <w:top w:val="nil"/>
          <w:left w:val="nil"/>
          <w:bottom w:val="nil"/>
          <w:right w:val="nil"/>
          <w:between w:val="nil"/>
        </w:pBdr>
        <w:ind w:left="0" w:firstLine="0"/>
        <w:rPr>
          <w:bCs/>
          <w:color w:val="000000"/>
          <w:sz w:val="28"/>
          <w:szCs w:val="28"/>
        </w:rPr>
      </w:pPr>
      <w:r w:rsidRPr="00782AE1">
        <w:rPr>
          <w:bCs/>
          <w:color w:val="000000"/>
          <w:sz w:val="28"/>
          <w:szCs w:val="28"/>
        </w:rPr>
        <w:t>Школьные нормативно-правовые акты</w:t>
      </w:r>
      <w:r w:rsidRPr="00782AE1">
        <w:rPr>
          <w:sz w:val="28"/>
          <w:szCs w:val="28"/>
        </w:rPr>
        <w:t xml:space="preserve"> по вопросам воспитательной деятельности</w:t>
      </w:r>
      <w:r w:rsidRPr="00782AE1">
        <w:rPr>
          <w:bCs/>
          <w:color w:val="000000"/>
          <w:sz w:val="28"/>
          <w:szCs w:val="28"/>
        </w:rPr>
        <w:t xml:space="preserve"> </w:t>
      </w:r>
    </w:p>
    <w:p w14:paraId="32F6D5F0" w14:textId="77777777" w:rsidR="00A014CA" w:rsidRPr="00782AE1" w:rsidRDefault="00F961F2" w:rsidP="00782AE1">
      <w:pPr>
        <w:pStyle w:val="af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="00A014CA" w:rsidRPr="00782AE1">
          <w:rPr>
            <w:rStyle w:val="ad"/>
            <w:bCs/>
            <w:sz w:val="28"/>
            <w:szCs w:val="28"/>
          </w:rPr>
          <w:t>https://edu.tatar.ru/v_gora/chernyshevka/sch/page2124631.htm</w:t>
        </w:r>
      </w:hyperlink>
      <w:r w:rsidR="00A014CA" w:rsidRPr="00782AE1">
        <w:rPr>
          <w:bCs/>
          <w:color w:val="000000"/>
          <w:sz w:val="28"/>
          <w:szCs w:val="28"/>
        </w:rPr>
        <w:t xml:space="preserve"> </w:t>
      </w:r>
    </w:p>
    <w:p w14:paraId="427A255D" w14:textId="77777777" w:rsidR="00AD7808" w:rsidRPr="00782AE1" w:rsidRDefault="00F961F2" w:rsidP="00782AE1">
      <w:pPr>
        <w:pStyle w:val="a6"/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color w:val="000000"/>
          <w:sz w:val="28"/>
          <w:szCs w:val="28"/>
        </w:rPr>
      </w:pPr>
      <w:hyperlink r:id="rId10" w:history="1">
        <w:r w:rsidR="00A014CA" w:rsidRPr="00782AE1">
          <w:rPr>
            <w:color w:val="2A2A2A"/>
            <w:sz w:val="28"/>
            <w:szCs w:val="28"/>
          </w:rPr>
          <w:t>Устав школы</w:t>
        </w:r>
      </w:hyperlink>
      <w:r w:rsidR="00A014CA" w:rsidRPr="00782AE1">
        <w:rPr>
          <w:color w:val="000000"/>
          <w:sz w:val="28"/>
          <w:szCs w:val="28"/>
        </w:rPr>
        <w:t>.</w:t>
      </w:r>
      <w:r w:rsidR="00A014CA" w:rsidRPr="00782AE1">
        <w:rPr>
          <w:color w:val="000000"/>
          <w:sz w:val="28"/>
          <w:szCs w:val="28"/>
        </w:rPr>
        <w:br/>
      </w:r>
    </w:p>
    <w:p w14:paraId="62F83E12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 w:rsidRPr="00782AE1">
        <w:rPr>
          <w:b/>
          <w:color w:val="000000"/>
          <w:sz w:val="28"/>
          <w:szCs w:val="28"/>
        </w:rPr>
        <w:t xml:space="preserve">3.3. </w:t>
      </w:r>
      <w:r w:rsidR="00CB3164" w:rsidRPr="00782AE1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687217D9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222" w:right="-7" w:firstLine="70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1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AD7808" w:rsidRPr="00782AE1" w14:paraId="21793E73" w14:textId="77777777">
        <w:tc>
          <w:tcPr>
            <w:tcW w:w="2336" w:type="dxa"/>
          </w:tcPr>
          <w:p w14:paraId="7C09BB77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14:paraId="1C69CA0E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AD7808" w:rsidRPr="00782AE1" w14:paraId="7F3AA2EA" w14:textId="77777777">
        <w:tc>
          <w:tcPr>
            <w:tcW w:w="2336" w:type="dxa"/>
          </w:tcPr>
          <w:p w14:paraId="435D8091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751A1CC1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14:paraId="05CE0F67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4D319C7D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14:paraId="034D387D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447CB50E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AD7808" w:rsidRPr="00782AE1" w14:paraId="6E8FB289" w14:textId="77777777">
        <w:tc>
          <w:tcPr>
            <w:tcW w:w="2336" w:type="dxa"/>
          </w:tcPr>
          <w:p w14:paraId="0788F122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14:paraId="2B975E39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14:paraId="69068560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14:paraId="3A379775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01BA2658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14:paraId="5D5DB258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AD7808" w:rsidRPr="00782AE1" w14:paraId="023444AD" w14:textId="77777777">
        <w:tc>
          <w:tcPr>
            <w:tcW w:w="2336" w:type="dxa"/>
          </w:tcPr>
          <w:p w14:paraId="19C11713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14:paraId="1F9EFD8F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14:paraId="31721FA2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14:paraId="2A3B4484" w14:textId="77777777"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ind w:left="222" w:right="210" w:firstLine="707"/>
        <w:jc w:val="both"/>
        <w:rPr>
          <w:color w:val="000000"/>
          <w:sz w:val="28"/>
          <w:szCs w:val="28"/>
        </w:rPr>
      </w:pPr>
    </w:p>
    <w:p w14:paraId="3EC0411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708ED91D" w14:textId="77777777"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332C16BC" w14:textId="77777777"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формирование доброжелательного отношения к обучающимся и их </w:t>
      </w:r>
      <w:r w:rsidRPr="00782AE1">
        <w:rPr>
          <w:color w:val="000000"/>
          <w:sz w:val="28"/>
          <w:szCs w:val="28"/>
        </w:rPr>
        <w:lastRenderedPageBreak/>
        <w:t>семьям со стороны всех участников образовательных отношений;</w:t>
      </w:r>
    </w:p>
    <w:p w14:paraId="3D710509" w14:textId="77777777"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3DB02D6" w14:textId="77777777"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74089A0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090A6AB8" w14:textId="77777777"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6FACDCB3" w14:textId="77777777"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right="-7" w:firstLine="360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559BA049" w14:textId="77777777"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4E60E1AB" w14:textId="77777777"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5BE2C18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  <w:r w:rsidRPr="00782AE1">
        <w:rPr>
          <w:b/>
          <w:color w:val="000000"/>
          <w:sz w:val="28"/>
          <w:szCs w:val="28"/>
        </w:rPr>
        <w:t xml:space="preserve">3.4. </w:t>
      </w:r>
      <w:r w:rsidR="00CB3164" w:rsidRPr="00782AE1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1BAE7FCB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106957F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345FF0E0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5FA894EB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6165E984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782AE1">
        <w:rPr>
          <w:rFonts w:eastAsia="Batang"/>
          <w:color w:val="000000"/>
          <w:sz w:val="28"/>
          <w:szCs w:val="28"/>
        </w:rPr>
        <w:t>о награждениях</w:t>
      </w:r>
      <w:r w:rsidRPr="00782AE1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782AE1">
        <w:rPr>
          <w:rFonts w:eastAsia="Batang"/>
          <w:color w:val="000000"/>
          <w:sz w:val="28"/>
          <w:szCs w:val="28"/>
        </w:rPr>
        <w:t>в эт</w:t>
      </w:r>
      <w:r w:rsidRPr="00782AE1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1DBC473E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5B05EAA4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</w:t>
      </w:r>
      <w:r w:rsidRPr="00782AE1">
        <w:rPr>
          <w:color w:val="000000"/>
          <w:sz w:val="28"/>
          <w:szCs w:val="28"/>
        </w:rPr>
        <w:lastRenderedPageBreak/>
        <w:t>получившими и не получившими награды;</w:t>
      </w:r>
    </w:p>
    <w:p w14:paraId="0D077C9C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734416C7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162AD3A5" w14:textId="77777777" w:rsidR="00AD7808" w:rsidRPr="00782AE1" w:rsidRDefault="00CB3164" w:rsidP="00782AE1">
      <w:pPr>
        <w:ind w:right="-7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0406247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782AE1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782AE1"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14:paraId="7AB142D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782AE1">
        <w:rPr>
          <w:rFonts w:eastAsia="Batang"/>
          <w:color w:val="000000"/>
          <w:sz w:val="28"/>
          <w:szCs w:val="28"/>
        </w:rPr>
        <w:t>личностных до</w:t>
      </w:r>
      <w:r w:rsidRPr="00782AE1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7D5F187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443B4528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30D8EFF7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0D7AA7CE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14:paraId="358451D8" w14:textId="77777777"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14:paraId="3044944D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 w:rsidRPr="00782AE1">
        <w:rPr>
          <w:b/>
          <w:color w:val="000000"/>
          <w:sz w:val="28"/>
          <w:szCs w:val="28"/>
        </w:rPr>
        <w:t xml:space="preserve">3.5. </w:t>
      </w:r>
      <w:r w:rsidR="00CB3164" w:rsidRPr="00782AE1">
        <w:rPr>
          <w:b/>
          <w:color w:val="000000"/>
          <w:sz w:val="28"/>
          <w:szCs w:val="28"/>
        </w:rPr>
        <w:t>Анализ воспитательного процесса.</w:t>
      </w:r>
    </w:p>
    <w:p w14:paraId="51FA16B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ФГОС СОО.</w:t>
      </w:r>
    </w:p>
    <w:p w14:paraId="0246C5B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701C101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7FA3146E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2E53C675" w14:textId="77777777"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5EF15224" w14:textId="77777777"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6AE90E89" w14:textId="77777777"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9DF8759" w14:textId="77777777"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5F581242" w14:textId="77777777" w:rsidR="00AD7808" w:rsidRPr="00782AE1" w:rsidRDefault="00CB3164" w:rsidP="00782AE1">
      <w:pPr>
        <w:ind w:right="210" w:firstLine="709"/>
        <w:jc w:val="both"/>
        <w:rPr>
          <w:b/>
          <w:sz w:val="28"/>
          <w:szCs w:val="28"/>
        </w:rPr>
      </w:pPr>
      <w:r w:rsidRPr="00782AE1"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50C15F44" w14:textId="77777777" w:rsidR="00AD7808" w:rsidRPr="00782AE1" w:rsidRDefault="00CB3164" w:rsidP="00782A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36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2570A61F" w14:textId="77777777" w:rsidR="00AD7808" w:rsidRPr="00782AE1" w:rsidRDefault="00CB3164" w:rsidP="00782AE1">
      <w:pPr>
        <w:tabs>
          <w:tab w:val="left" w:pos="709"/>
        </w:tabs>
        <w:ind w:right="-7"/>
        <w:jc w:val="both"/>
        <w:rPr>
          <w:sz w:val="28"/>
          <w:szCs w:val="28"/>
        </w:rPr>
      </w:pPr>
      <w:r w:rsidRPr="00782AE1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6DA1B4BF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6F9FFA2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782AE1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СОО. Результаты педагогического наблюдения заносятся в автоматизированные карты учащихся, а затем – в </w:t>
      </w:r>
      <w:r w:rsidRPr="00782AE1">
        <w:rPr>
          <w:sz w:val="28"/>
          <w:szCs w:val="28"/>
        </w:rPr>
        <w:lastRenderedPageBreak/>
        <w:t xml:space="preserve">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14:paraId="674C59E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14:paraId="77219B27" w14:textId="77777777" w:rsidR="00AD7808" w:rsidRPr="00782AE1" w:rsidRDefault="00AD7808" w:rsidP="00782AE1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tbl>
      <w:tblPr>
        <w:tblStyle w:val="aff2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1701"/>
        <w:gridCol w:w="2835"/>
      </w:tblGrid>
      <w:tr w:rsidR="00AD7808" w:rsidRPr="00782AE1" w14:paraId="2F6FF88B" w14:textId="77777777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4A15C3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14:paraId="3831B793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5C6528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1A198CF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Сроки проведения</w:t>
            </w:r>
          </w:p>
        </w:tc>
      </w:tr>
      <w:tr w:rsidR="00AD7808" w:rsidRPr="00782AE1" w14:paraId="44E6B329" w14:textId="77777777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9EC0F0" w14:textId="77777777" w:rsidR="00AD7808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Оценка мотивации обучения школьников</w:t>
            </w:r>
          </w:p>
          <w:p w14:paraId="665CB7BA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013875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Методика изучения мотивации обучения школьников Н.В. Калининой, М.И. Лукьяновой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DFAAD5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  <w:p w14:paraId="22A98E6A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3499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  <w:p w14:paraId="0AF3C55A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Сентябрь-октябрь</w:t>
            </w:r>
          </w:p>
        </w:tc>
      </w:tr>
      <w:tr w:rsidR="00AD7808" w:rsidRPr="00782AE1" w14:paraId="320E3B3C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73FED7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045ADE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1ECB8B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659E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</w:tr>
      <w:tr w:rsidR="00AD7808" w:rsidRPr="00782AE1" w14:paraId="2C4345BD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0348A8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074966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9784E7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26A43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 w14:paraId="031B0AFA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D71C62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68A255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2882B4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F58D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 w14:paraId="77420EA1" w14:textId="77777777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80C9C0" w14:textId="77777777" w:rsidR="00AD7808" w:rsidRPr="00782AE1" w:rsidRDefault="00CB3164" w:rsidP="00782AE1">
            <w:pPr>
              <w:rPr>
                <w:color w:val="FFFFFF"/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C895AE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231745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6A7D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Ноябрь-декабрь</w:t>
            </w:r>
          </w:p>
        </w:tc>
      </w:tr>
      <w:tr w:rsidR="00AD7808" w:rsidRPr="00782AE1" w14:paraId="597ABD4A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3832CB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017CC6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1C8866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B468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 w14:paraId="5582C115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BCB2F9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AD44B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1F3949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588D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 w14:paraId="54894817" w14:textId="77777777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3634BF" w14:textId="77777777" w:rsidR="00AD7808" w:rsidRPr="00782AE1" w:rsidRDefault="00CB3164" w:rsidP="00782AE1">
            <w:pPr>
              <w:ind w:left="34"/>
              <w:rPr>
                <w:color w:val="FFFFFF"/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924F5C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Методика изучения статусов профессиональной идентичности А. А. Азбель, при участии А.Г. Грецова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FB83AB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0BB7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Апрель-май</w:t>
            </w:r>
          </w:p>
        </w:tc>
      </w:tr>
      <w:tr w:rsidR="00AD7808" w:rsidRPr="00782AE1" w14:paraId="55DD0575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9F87AD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24D236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A13DB5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054B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</w:tbl>
    <w:p w14:paraId="1B2732F9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49DB2949" w14:textId="77777777" w:rsidR="00AD7808" w:rsidRPr="00782AE1" w:rsidRDefault="00CB3164" w:rsidP="00782A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77CBC383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5F186B4E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</w:t>
      </w:r>
      <w:r w:rsidRPr="00782AE1">
        <w:rPr>
          <w:color w:val="000000"/>
          <w:sz w:val="28"/>
          <w:szCs w:val="28"/>
        </w:rPr>
        <w:lastRenderedPageBreak/>
        <w:t xml:space="preserve">привлечением родительских активов класса, Родительского совета школы, Школьного парламента. </w:t>
      </w:r>
    </w:p>
    <w:p w14:paraId="46D96CC5" w14:textId="4EE232E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онлайн-сервисов. Результаты обсуждаются на заседании методических объединений классных руководителей или педагогическом совете. </w:t>
      </w:r>
    </w:p>
    <w:p w14:paraId="1E2EAED0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7FF534F4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7CFD7B35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236CA926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1AA1EB40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50CAC4ED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внешкольных мероприятий;</w:t>
      </w:r>
    </w:p>
    <w:p w14:paraId="0DF1874D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05E0483A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взаимодействия с родительским сообществом;</w:t>
      </w:r>
    </w:p>
    <w:p w14:paraId="083F95D7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ученического самоуправления;</w:t>
      </w:r>
    </w:p>
    <w:p w14:paraId="0A641880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по профилактике и безопасности;</w:t>
      </w:r>
    </w:p>
    <w:p w14:paraId="3D0C8D3D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2593337B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по профориентации обучающихся.</w:t>
      </w:r>
    </w:p>
    <w:p w14:paraId="1B2AB2C1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48233709" w14:textId="13C19B00" w:rsidR="00AD7808" w:rsidRPr="00B54D3E" w:rsidRDefault="00CB3164" w:rsidP="00B54D3E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  <w:r w:rsidRPr="00782AE1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782AE1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782AE1">
        <w:rPr>
          <w:rFonts w:eastAsia="Batang"/>
          <w:color w:val="000000"/>
          <w:sz w:val="28"/>
          <w:szCs w:val="28"/>
        </w:rPr>
        <w:t>рассматриваются и</w:t>
      </w:r>
      <w:r w:rsidRPr="00782AE1">
        <w:rPr>
          <w:color w:val="000000"/>
          <w:sz w:val="28"/>
          <w:szCs w:val="28"/>
        </w:rPr>
        <w:t xml:space="preserve"> утверждаются педагогическим советом.</w:t>
      </w:r>
    </w:p>
    <w:sectPr w:rsidR="00AD7808" w:rsidRPr="00B54D3E" w:rsidSect="00AD7808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6EB69" w14:textId="77777777" w:rsidR="00F961F2" w:rsidRDefault="00F961F2" w:rsidP="00AD7808">
      <w:r>
        <w:separator/>
      </w:r>
    </w:p>
  </w:endnote>
  <w:endnote w:type="continuationSeparator" w:id="0">
    <w:p w14:paraId="4B57955B" w14:textId="77777777" w:rsidR="00F961F2" w:rsidRDefault="00F961F2" w:rsidP="00AD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4561" w14:textId="77777777" w:rsidR="00617289" w:rsidRDefault="006050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617289">
      <w:rPr>
        <w:color w:val="000000"/>
      </w:rPr>
      <w:instrText>PAGE</w:instrText>
    </w:r>
    <w:r>
      <w:rPr>
        <w:color w:val="000000"/>
      </w:rPr>
      <w:fldChar w:fldCharType="separate"/>
    </w:r>
    <w:r w:rsidR="00C44685">
      <w:rPr>
        <w:noProof/>
        <w:color w:val="000000"/>
      </w:rPr>
      <w:t>11</w:t>
    </w:r>
    <w:r>
      <w:rPr>
        <w:color w:val="000000"/>
      </w:rPr>
      <w:fldChar w:fldCharType="end"/>
    </w:r>
  </w:p>
  <w:p w14:paraId="63448E00" w14:textId="77777777" w:rsidR="00617289" w:rsidRDefault="0061728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C46F" w14:textId="77777777" w:rsidR="00F961F2" w:rsidRDefault="00F961F2" w:rsidP="00AD7808">
      <w:r>
        <w:separator/>
      </w:r>
    </w:p>
  </w:footnote>
  <w:footnote w:type="continuationSeparator" w:id="0">
    <w:p w14:paraId="0641AD95" w14:textId="77777777" w:rsidR="00F961F2" w:rsidRDefault="00F961F2" w:rsidP="00AD7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12BF"/>
    <w:multiLevelType w:val="multilevel"/>
    <w:tmpl w:val="A05EDC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4C7CFB"/>
    <w:multiLevelType w:val="multilevel"/>
    <w:tmpl w:val="18EC6C26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303467"/>
    <w:multiLevelType w:val="multilevel"/>
    <w:tmpl w:val="32E034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7B4169"/>
    <w:multiLevelType w:val="multilevel"/>
    <w:tmpl w:val="1A00E842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" w15:restartNumberingAfterBreak="0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5" w15:restartNumberingAfterBreak="0">
    <w:nsid w:val="23900C2A"/>
    <w:multiLevelType w:val="multilevel"/>
    <w:tmpl w:val="BE520A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48D6637"/>
    <w:multiLevelType w:val="multilevel"/>
    <w:tmpl w:val="11542480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2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7" w15:restartNumberingAfterBreak="0">
    <w:nsid w:val="29F44081"/>
    <w:multiLevelType w:val="multilevel"/>
    <w:tmpl w:val="D2BE438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6B5702"/>
    <w:multiLevelType w:val="multilevel"/>
    <w:tmpl w:val="59D251F8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2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9" w15:restartNumberingAfterBreak="0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8887938"/>
    <w:multiLevelType w:val="multilevel"/>
    <w:tmpl w:val="3E5220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9B50EC7"/>
    <w:multiLevelType w:val="multilevel"/>
    <w:tmpl w:val="3BFC985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2" w15:restartNumberingAfterBreak="0">
    <w:nsid w:val="3A6C05D1"/>
    <w:multiLevelType w:val="multilevel"/>
    <w:tmpl w:val="7FD44D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C6F2F27"/>
    <w:multiLevelType w:val="multilevel"/>
    <w:tmpl w:val="732A915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8E667F8"/>
    <w:multiLevelType w:val="multilevel"/>
    <w:tmpl w:val="D25C917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CCB5DCA"/>
    <w:multiLevelType w:val="multilevel"/>
    <w:tmpl w:val="CE8EBB2E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6" w15:restartNumberingAfterBreak="0">
    <w:nsid w:val="5197424B"/>
    <w:multiLevelType w:val="multilevel"/>
    <w:tmpl w:val="D7DA6CC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7314D8C"/>
    <w:multiLevelType w:val="multilevel"/>
    <w:tmpl w:val="67082196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81015BE"/>
    <w:multiLevelType w:val="multilevel"/>
    <w:tmpl w:val="B4AE0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40370"/>
    <w:multiLevelType w:val="multilevel"/>
    <w:tmpl w:val="255CAA0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9176876"/>
    <w:multiLevelType w:val="multilevel"/>
    <w:tmpl w:val="80F6C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3434E"/>
    <w:multiLevelType w:val="multilevel"/>
    <w:tmpl w:val="6D68C8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2C23AC3"/>
    <w:multiLevelType w:val="multilevel"/>
    <w:tmpl w:val="19CE50B6"/>
    <w:lvl w:ilvl="0">
      <w:start w:val="26"/>
      <w:numFmt w:val="decimal"/>
      <w:lvlText w:val="%1."/>
      <w:lvlJc w:val="left"/>
      <w:pPr>
        <w:ind w:left="1020" w:hanging="1020"/>
      </w:pPr>
    </w:lvl>
    <w:lvl w:ilvl="1">
      <w:start w:val="2"/>
      <w:numFmt w:val="decimal"/>
      <w:lvlText w:val="%1.%2."/>
      <w:lvlJc w:val="left"/>
      <w:pPr>
        <w:ind w:left="1342" w:hanging="1020"/>
      </w:pPr>
    </w:lvl>
    <w:lvl w:ilvl="2">
      <w:start w:val="2"/>
      <w:numFmt w:val="decimal"/>
      <w:lvlText w:val="%1.%2.%3."/>
      <w:lvlJc w:val="left"/>
      <w:pPr>
        <w:ind w:left="1664" w:hanging="1020"/>
      </w:pPr>
    </w:lvl>
    <w:lvl w:ilvl="3">
      <w:start w:val="3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23" w15:restartNumberingAfterBreak="0">
    <w:nsid w:val="7309746B"/>
    <w:multiLevelType w:val="multilevel"/>
    <w:tmpl w:val="F1EEFFE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4" w15:restartNumberingAfterBreak="0">
    <w:nsid w:val="732D5A75"/>
    <w:multiLevelType w:val="multilevel"/>
    <w:tmpl w:val="21F074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51C74E7"/>
    <w:multiLevelType w:val="multilevel"/>
    <w:tmpl w:val="28F0E9D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41CA3"/>
    <w:multiLevelType w:val="multilevel"/>
    <w:tmpl w:val="C5386C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68A4D43"/>
    <w:multiLevelType w:val="multilevel"/>
    <w:tmpl w:val="6EB0B17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7"/>
  </w:num>
  <w:num w:numId="2">
    <w:abstractNumId w:val="5"/>
  </w:num>
  <w:num w:numId="3">
    <w:abstractNumId w:val="8"/>
  </w:num>
  <w:num w:numId="4">
    <w:abstractNumId w:val="0"/>
  </w:num>
  <w:num w:numId="5">
    <w:abstractNumId w:val="16"/>
  </w:num>
  <w:num w:numId="6">
    <w:abstractNumId w:val="7"/>
  </w:num>
  <w:num w:numId="7">
    <w:abstractNumId w:val="18"/>
  </w:num>
  <w:num w:numId="8">
    <w:abstractNumId w:val="22"/>
  </w:num>
  <w:num w:numId="9">
    <w:abstractNumId w:val="25"/>
  </w:num>
  <w:num w:numId="10">
    <w:abstractNumId w:val="20"/>
  </w:num>
  <w:num w:numId="11">
    <w:abstractNumId w:val="10"/>
  </w:num>
  <w:num w:numId="12">
    <w:abstractNumId w:val="1"/>
  </w:num>
  <w:num w:numId="13">
    <w:abstractNumId w:val="13"/>
  </w:num>
  <w:num w:numId="14">
    <w:abstractNumId w:val="21"/>
  </w:num>
  <w:num w:numId="15">
    <w:abstractNumId w:val="19"/>
  </w:num>
  <w:num w:numId="16">
    <w:abstractNumId w:val="11"/>
  </w:num>
  <w:num w:numId="17">
    <w:abstractNumId w:val="17"/>
  </w:num>
  <w:num w:numId="18">
    <w:abstractNumId w:val="26"/>
  </w:num>
  <w:num w:numId="19">
    <w:abstractNumId w:val="12"/>
  </w:num>
  <w:num w:numId="20">
    <w:abstractNumId w:val="23"/>
  </w:num>
  <w:num w:numId="21">
    <w:abstractNumId w:val="3"/>
  </w:num>
  <w:num w:numId="22">
    <w:abstractNumId w:val="24"/>
  </w:num>
  <w:num w:numId="23">
    <w:abstractNumId w:val="6"/>
  </w:num>
  <w:num w:numId="24">
    <w:abstractNumId w:val="14"/>
  </w:num>
  <w:num w:numId="25">
    <w:abstractNumId w:val="4"/>
  </w:num>
  <w:num w:numId="26">
    <w:abstractNumId w:val="2"/>
  </w:num>
  <w:num w:numId="27">
    <w:abstractNumId w:val="1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08"/>
    <w:rsid w:val="00267BDF"/>
    <w:rsid w:val="003E3751"/>
    <w:rsid w:val="00525520"/>
    <w:rsid w:val="006050D7"/>
    <w:rsid w:val="00617289"/>
    <w:rsid w:val="00683713"/>
    <w:rsid w:val="006E50CF"/>
    <w:rsid w:val="00782AE1"/>
    <w:rsid w:val="007B4FAF"/>
    <w:rsid w:val="008B145A"/>
    <w:rsid w:val="008E243A"/>
    <w:rsid w:val="009114DD"/>
    <w:rsid w:val="00A014CA"/>
    <w:rsid w:val="00A4757F"/>
    <w:rsid w:val="00AD7808"/>
    <w:rsid w:val="00B54D3E"/>
    <w:rsid w:val="00BA3A7B"/>
    <w:rsid w:val="00BE0090"/>
    <w:rsid w:val="00C1099F"/>
    <w:rsid w:val="00C44685"/>
    <w:rsid w:val="00C61773"/>
    <w:rsid w:val="00C65CDD"/>
    <w:rsid w:val="00CB3164"/>
    <w:rsid w:val="00CF7443"/>
    <w:rsid w:val="00D455D1"/>
    <w:rsid w:val="00E31F58"/>
    <w:rsid w:val="00F67C8C"/>
    <w:rsid w:val="00F961F2"/>
    <w:rsid w:val="00FA4937"/>
    <w:rsid w:val="00FB228D"/>
    <w:rsid w:val="00FE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84E7"/>
  <w15:docId w15:val="{A7B7FC6A-441D-4414-9924-1A479527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D7808"/>
  </w:style>
  <w:style w:type="paragraph" w:styleId="1">
    <w:name w:val="heading 1"/>
    <w:basedOn w:val="a"/>
    <w:uiPriority w:val="1"/>
    <w:qFormat/>
    <w:rsid w:val="00AD7808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20"/>
    <w:next w:val="20"/>
    <w:rsid w:val="00AD78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0"/>
    <w:next w:val="20"/>
    <w:rsid w:val="00AD78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rsid w:val="00AD78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0"/>
    <w:next w:val="20"/>
    <w:rsid w:val="00AD78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0"/>
    <w:next w:val="20"/>
    <w:rsid w:val="00AD78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D7808"/>
  </w:style>
  <w:style w:type="table" w:customStyle="1" w:styleId="TableNormal">
    <w:name w:val="Table Normal"/>
    <w:rsid w:val="00AD78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D7808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20">
    <w:name w:val="Обычный2"/>
    <w:rsid w:val="00AD7808"/>
  </w:style>
  <w:style w:type="table" w:customStyle="1" w:styleId="TableNormal0">
    <w:name w:val="Table Normal"/>
    <w:rsid w:val="00AD780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AD78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D7808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AD7808"/>
    <w:pPr>
      <w:ind w:left="222" w:firstLine="707"/>
      <w:jc w:val="both"/>
    </w:pPr>
    <w:rPr>
      <w:sz w:val="28"/>
      <w:szCs w:val="28"/>
    </w:rPr>
  </w:style>
  <w:style w:type="paragraph" w:styleId="a6">
    <w:name w:val="List Paragraph"/>
    <w:basedOn w:val="a"/>
    <w:link w:val="a7"/>
    <w:qFormat/>
    <w:rsid w:val="00AD780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D7808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7B59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7">
    <w:name w:val="Subtitle"/>
    <w:basedOn w:val="20"/>
    <w:next w:val="20"/>
    <w:rsid w:val="00AD780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rsid w:val="00AD7808"/>
    <w:tblPr>
      <w:tblStyleRowBandSize w:val="1"/>
      <w:tblStyleColBandSize w:val="1"/>
    </w:tblPr>
  </w:style>
  <w:style w:type="table" w:customStyle="1" w:styleId="afd">
    <w:basedOn w:val="TableNormal1"/>
    <w:rsid w:val="00AD78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AD7808"/>
    <w:tblPr>
      <w:tblStyleRowBandSize w:val="1"/>
      <w:tblStyleColBandSize w:val="1"/>
    </w:tblPr>
  </w:style>
  <w:style w:type="table" w:customStyle="1" w:styleId="aff3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rsid w:val="00CB3164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0GHSI2dkM6pMP++Oph1CZZpDA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Ta2J2NFAtM0dzWDgzUlFaWmxXMG44cjdBM21Od1pI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9976</Words>
  <Characters>56865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ADMIN</cp:lastModifiedBy>
  <cp:revision>4</cp:revision>
  <dcterms:created xsi:type="dcterms:W3CDTF">2025-10-28T08:04:00Z</dcterms:created>
  <dcterms:modified xsi:type="dcterms:W3CDTF">2026-01-14T07:47:00Z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